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0AA9F" w14:textId="77777777" w:rsidR="00353AE1" w:rsidRDefault="00353AE1">
      <w:pPr>
        <w:rPr>
          <w:sz w:val="20"/>
        </w:rPr>
      </w:pPr>
    </w:p>
    <w:p w14:paraId="1C1E4FAF" w14:textId="77777777" w:rsidR="00353AE1" w:rsidRDefault="00353AE1">
      <w:pPr>
        <w:rPr>
          <w:sz w:val="20"/>
        </w:rPr>
      </w:pPr>
    </w:p>
    <w:p w14:paraId="51E3AFB6" w14:textId="77777777" w:rsidR="00353AE1" w:rsidRDefault="00353AE1">
      <w:pPr>
        <w:rPr>
          <w:sz w:val="20"/>
        </w:rPr>
      </w:pPr>
    </w:p>
    <w:p w14:paraId="26D8A95E" w14:textId="77777777" w:rsidR="00353AE1" w:rsidRDefault="00353AE1">
      <w:pPr>
        <w:rPr>
          <w:sz w:val="20"/>
        </w:rPr>
      </w:pPr>
    </w:p>
    <w:p w14:paraId="60E6433A" w14:textId="77777777" w:rsidR="00353AE1" w:rsidRDefault="00353AE1">
      <w:pPr>
        <w:rPr>
          <w:sz w:val="20"/>
        </w:rPr>
      </w:pPr>
    </w:p>
    <w:p w14:paraId="7CADFE3B" w14:textId="77777777" w:rsidR="00353AE1" w:rsidRDefault="00353AE1">
      <w:pPr>
        <w:rPr>
          <w:sz w:val="20"/>
        </w:rPr>
      </w:pPr>
    </w:p>
    <w:p w14:paraId="39FF086F" w14:textId="77777777" w:rsidR="00353AE1" w:rsidRDefault="00353AE1">
      <w:pPr>
        <w:rPr>
          <w:sz w:val="20"/>
        </w:rPr>
      </w:pPr>
    </w:p>
    <w:p w14:paraId="07F34C7D" w14:textId="77777777" w:rsidR="00353AE1" w:rsidRDefault="00353AE1">
      <w:pPr>
        <w:rPr>
          <w:sz w:val="20"/>
        </w:rPr>
      </w:pPr>
    </w:p>
    <w:p w14:paraId="1BCA19CD" w14:textId="77777777" w:rsidR="00353AE1" w:rsidRDefault="00353AE1">
      <w:pPr>
        <w:rPr>
          <w:sz w:val="20"/>
        </w:rPr>
      </w:pPr>
    </w:p>
    <w:p w14:paraId="334C7E67" w14:textId="77777777" w:rsidR="00353AE1" w:rsidRDefault="00353AE1">
      <w:pPr>
        <w:spacing w:before="1"/>
        <w:rPr>
          <w:sz w:val="29"/>
        </w:rPr>
      </w:pPr>
    </w:p>
    <w:p w14:paraId="189A0059" w14:textId="77777777" w:rsidR="00353AE1" w:rsidRDefault="003547B6">
      <w:pPr>
        <w:pStyle w:val="a4"/>
      </w:pPr>
      <w:r>
        <w:pict w14:anchorId="01DC0588">
          <v:group id="_x0000_s1047" style="position:absolute;left:0;text-align:left;margin-left:131.25pt;margin-top:-88.15pt;width:90.65pt;height:23.45pt;z-index:15728640;mso-position-horizontal-relative:page" coordorigin="2625,-1763" coordsize="1813,469">
            <v:shape id="_x0000_s1053" style="position:absolute;left:2625;top:-1763;width:212;height:465" coordorigin="2625,-1763" coordsize="212,465" o:spt="100" adj="0,,0" path="m2765,-1586r-84,l2681,-1392r1,21l2686,-1351r3,7l2691,-1335r4,6l2700,-1322r5,5l2713,-1311r6,4l2727,-1305r9,3l2745,-1300r10,1l2782,-1299r16,-1l2814,-1301r13,-4l2827,-1361r-24,l2793,-1363r-8,-1l2778,-1369r-5,-4l2769,-1378r-2,-7l2765,-1394r,-192xm2827,-1364r-12,1l2803,-1361r24,l2827,-1364xm2837,-1651r-212,l2625,-1586r212,l2837,-1651xm2765,-1763r-84,l2681,-1665r9,-1l2698,-1668r7,-1l2714,-1671r14,-9l2740,-1690r10,-13l2759,-1717r2,-7l2763,-1733r1,-7l2765,-1749r,-14xe" fillcolor="#00464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901;top:-1659;width:306;height:365">
              <v:imagedata r:id="rId7" o:title=""/>
            </v:shape>
            <v:shape id="_x0000_s1051" type="#_x0000_t75" style="position:absolute;left:3276;top:-1651;width:219;height:347">
              <v:imagedata r:id="rId8" o:title=""/>
            </v:shape>
            <v:shape id="_x0000_s1050" style="position:absolute;left:3561;top:-1763;width:111;height:461" coordorigin="3562,-1763" coordsize="111,461" path="m3672,-1763r-110,l3567,-1762r9,4l3587,-1747r1,4l3588,-1302r84,l3672,-1763xe" fillcolor="#004646" stroked="f">
              <v:path arrowok="t"/>
            </v:shape>
            <v:shape id="_x0000_s1049" type="#_x0000_t75" style="position:absolute;left:3736;top:-1659;width:306;height:365">
              <v:imagedata r:id="rId9" o:title=""/>
            </v:shape>
            <v:shape id="_x0000_s1048" type="#_x0000_t75" style="position:absolute;left:4112;top:-1659;width:326;height:355">
              <v:imagedata r:id="rId10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70CCF311" wp14:editId="0195CA05">
            <wp:simplePos x="0" y="0"/>
            <wp:positionH relativeFrom="page">
              <wp:posOffset>1658492</wp:posOffset>
            </wp:positionH>
            <wp:positionV relativeFrom="paragraph">
              <wp:posOffset>-744053</wp:posOffset>
            </wp:positionV>
            <wp:extent cx="1505888" cy="174878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A73C927">
          <v:group id="_x0000_s1043" style="position:absolute;left:0;text-align:left;margin-left:59.95pt;margin-top:-92.1pt;width:53.15pt;height:58.4pt;z-index:15729664;mso-position-horizontal-relative:page;mso-position-vertical-relative:text" coordorigin="1199,-1842" coordsize="1063,1168">
            <v:shape id="_x0000_s1046" style="position:absolute;left:1199;top:-1842;width:1063;height:1168" coordorigin="1199,-1842" coordsize="1063,1168" o:spt="100" adj="0,,0" path="m1637,-1842r-335,l1302,-1606r-103,l1199,-1356r103,l1301,-1039r,99l1302,-925r1,22l1308,-878r9,26l1322,-838r6,15l1336,-808r10,15l1356,-778r12,15l1381,-749r15,13l1408,-726r15,10l1436,-707r15,6l1477,-690r24,8l1520,-677r16,1l1548,-675r160,l1731,-676r26,-4l1785,-687r17,-5l1819,-699r14,-7l1846,-712r3,-228l1743,-940r-11,-1l1719,-942r-10,-3l1698,-948r-10,-4l1680,-958r-9,-7l1664,-972r-6,-8l1649,-994r-2,-7l1643,-1012r-1,-12l1640,-1039r-2,-316l2260,-1355r-332,-257l1637,-1612r,-230xm2260,-1355r-330,l1930,-675r331,l2261,-1354r-1,-1xm1849,-970r-13,7l1821,-957r-13,6l1795,-946r-13,3l1768,-941r-12,1l1849,-940r,-30xe" fillcolor="#5f2260" stroked="f">
              <v:stroke joinstyle="round"/>
              <v:formulas/>
              <v:path arrowok="t" o:connecttype="segments"/>
            </v:shape>
            <v:shape id="_x0000_s1045" style="position:absolute;left:1930;top:-1842;width:331;height:1168" coordorigin="1930,-1842" coordsize="331,1168" o:spt="100" adj="0,,0" path="m2261,-1354r-331,-1l1930,-675r331,l2261,-1354xm2261,-1842r-331,l2261,-1597r,-245xe" fillcolor="#693066" stroked="f">
              <v:stroke joinstyle="round"/>
              <v:formulas/>
              <v:path arrowok="t" o:connecttype="segments"/>
            </v:shape>
            <v:shape id="_x0000_s1044" style="position:absolute;left:1930;top:-1355;width:331;height:253" coordorigin="1930,-1355" coordsize="331,253" path="m1930,-1355r331,253l2261,-1354r-331,-1xe" fillcolor="#2f282e" strok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76F8C4DE" wp14:editId="40A56CF0">
            <wp:simplePos x="0" y="0"/>
            <wp:positionH relativeFrom="page">
              <wp:posOffset>1667764</wp:posOffset>
            </wp:positionH>
            <wp:positionV relativeFrom="paragraph">
              <wp:posOffset>-482433</wp:posOffset>
            </wp:positionV>
            <wp:extent cx="1156400" cy="6315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Коммерческое</w:t>
      </w:r>
      <w:r>
        <w:rPr>
          <w:spacing w:val="-3"/>
        </w:rPr>
        <w:t xml:space="preserve"> </w:t>
      </w:r>
      <w:r>
        <w:t>предложение</w:t>
      </w:r>
    </w:p>
    <w:p w14:paraId="670C2262" w14:textId="77777777" w:rsidR="00353AE1" w:rsidRDefault="00353AE1">
      <w:pPr>
        <w:spacing w:before="6"/>
        <w:rPr>
          <w:b/>
          <w:i/>
          <w:sz w:val="23"/>
        </w:rPr>
      </w:pPr>
    </w:p>
    <w:p w14:paraId="578FF173" w14:textId="77777777" w:rsidR="00353AE1" w:rsidRDefault="003547B6">
      <w:pPr>
        <w:spacing w:before="1"/>
        <w:ind w:left="1279" w:right="1422"/>
        <w:jc w:val="center"/>
        <w:rPr>
          <w:sz w:val="24"/>
        </w:rPr>
      </w:pPr>
      <w:r>
        <w:rPr>
          <w:sz w:val="24"/>
        </w:rPr>
        <w:t>Компания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Tarlan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International»</w:t>
      </w:r>
      <w:r>
        <w:rPr>
          <w:spacing w:val="-1"/>
          <w:sz w:val="24"/>
        </w:rPr>
        <w:t xml:space="preserve"> </w:t>
      </w:r>
      <w:r>
        <w:rPr>
          <w:sz w:val="24"/>
        </w:rPr>
        <w:t>рада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 Вашему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вниманию</w:t>
      </w:r>
    </w:p>
    <w:p w14:paraId="482EBF8A" w14:textId="77777777" w:rsidR="00353AE1" w:rsidRDefault="003547B6">
      <w:pPr>
        <w:spacing w:before="11"/>
        <w:ind w:left="1279" w:right="1431"/>
        <w:jc w:val="center"/>
        <w:rPr>
          <w:b/>
        </w:rPr>
      </w:pPr>
      <w:r>
        <w:rPr>
          <w:b/>
        </w:rPr>
        <w:t>продукцию</w:t>
      </w:r>
      <w:r>
        <w:rPr>
          <w:b/>
          <w:spacing w:val="-6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компании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Inomed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Medizintechnik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GmBH</w:t>
      </w:r>
      <w:proofErr w:type="spellEnd"/>
      <w:r>
        <w:rPr>
          <w:b/>
        </w:rPr>
        <w:t xml:space="preserve"> (Германия).</w:t>
      </w:r>
    </w:p>
    <w:p w14:paraId="4476E727" w14:textId="77777777" w:rsidR="00353AE1" w:rsidRDefault="00353AE1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6237"/>
      </w:tblGrid>
      <w:tr w:rsidR="00353AE1" w14:paraId="749502AF" w14:textId="77777777">
        <w:trPr>
          <w:trHeight w:val="273"/>
        </w:trPr>
        <w:tc>
          <w:tcPr>
            <w:tcW w:w="4115" w:type="dxa"/>
          </w:tcPr>
          <w:p w14:paraId="3F896B2A" w14:textId="77777777" w:rsidR="00353AE1" w:rsidRDefault="003547B6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</w:p>
        </w:tc>
        <w:tc>
          <w:tcPr>
            <w:tcW w:w="6237" w:type="dxa"/>
          </w:tcPr>
          <w:p w14:paraId="15E1054C" w14:textId="77777777" w:rsidR="00353AE1" w:rsidRDefault="003547B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DDP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353AE1" w14:paraId="575F0BE2" w14:textId="77777777">
        <w:trPr>
          <w:trHeight w:val="590"/>
        </w:trPr>
        <w:tc>
          <w:tcPr>
            <w:tcW w:w="4115" w:type="dxa"/>
          </w:tcPr>
          <w:p w14:paraId="1394D7C2" w14:textId="77777777" w:rsidR="00353AE1" w:rsidRDefault="003547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оплаты</w:t>
            </w:r>
          </w:p>
        </w:tc>
        <w:tc>
          <w:tcPr>
            <w:tcW w:w="6237" w:type="dxa"/>
          </w:tcPr>
          <w:p w14:paraId="5025DB68" w14:textId="77777777" w:rsidR="00353AE1" w:rsidRDefault="003547B6">
            <w:pPr>
              <w:pStyle w:val="TableParagraph"/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Авансовый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окончательная оплата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размере 70%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</w:t>
            </w:r>
          </w:p>
        </w:tc>
      </w:tr>
      <w:tr w:rsidR="00353AE1" w14:paraId="5AC4E0BE" w14:textId="77777777">
        <w:trPr>
          <w:trHeight w:val="277"/>
        </w:trPr>
        <w:tc>
          <w:tcPr>
            <w:tcW w:w="4115" w:type="dxa"/>
          </w:tcPr>
          <w:p w14:paraId="7457B48A" w14:textId="77777777" w:rsidR="00353AE1" w:rsidRDefault="003547B6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</w:p>
        </w:tc>
        <w:tc>
          <w:tcPr>
            <w:tcW w:w="6237" w:type="dxa"/>
          </w:tcPr>
          <w:p w14:paraId="63B6115C" w14:textId="77777777" w:rsidR="00353AE1" w:rsidRDefault="003547B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353AE1" w14:paraId="7F879184" w14:textId="77777777">
        <w:trPr>
          <w:trHeight w:val="311"/>
        </w:trPr>
        <w:tc>
          <w:tcPr>
            <w:tcW w:w="4115" w:type="dxa"/>
            <w:vMerge w:val="restart"/>
          </w:tcPr>
          <w:p w14:paraId="4DEECF8F" w14:textId="77777777" w:rsidR="00353AE1" w:rsidRDefault="003547B6">
            <w:pPr>
              <w:pStyle w:val="TableParagraph"/>
              <w:spacing w:line="242" w:lineRule="auto"/>
              <w:ind w:left="10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руководитель поставщика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</w:tc>
        <w:tc>
          <w:tcPr>
            <w:tcW w:w="6237" w:type="dxa"/>
          </w:tcPr>
          <w:p w14:paraId="5D9D886C" w14:textId="77777777" w:rsidR="00353AE1" w:rsidRDefault="003547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Даулетов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Сунгатович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353AE1" w14:paraId="43855D5A" w14:textId="77777777">
        <w:trPr>
          <w:trHeight w:val="1656"/>
        </w:trPr>
        <w:tc>
          <w:tcPr>
            <w:tcW w:w="4115" w:type="dxa"/>
            <w:vMerge/>
            <w:tcBorders>
              <w:top w:val="nil"/>
            </w:tcBorders>
          </w:tcPr>
          <w:p w14:paraId="0EE65F94" w14:textId="77777777" w:rsidR="00353AE1" w:rsidRDefault="00353AE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36ED7686" w14:textId="77777777" w:rsidR="00353AE1" w:rsidRDefault="003547B6">
            <w:pPr>
              <w:pStyle w:val="TableParagraph"/>
              <w:spacing w:line="242" w:lineRule="auto"/>
              <w:ind w:left="105" w:right="1116"/>
              <w:rPr>
                <w:sz w:val="24"/>
              </w:rPr>
            </w:pPr>
            <w:proofErr w:type="spellStart"/>
            <w:r>
              <w:rPr>
                <w:sz w:val="24"/>
              </w:rPr>
              <w:t>Жекеева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y.zhekeyeva@tarlan-int.kz</w:t>
              </w:r>
            </w:hyperlink>
          </w:p>
          <w:p w14:paraId="4EE8D0A4" w14:textId="77777777" w:rsidR="00353AE1" w:rsidRDefault="003547B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Тел.: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5498F4E0" w14:textId="77777777" w:rsidR="00353AE1" w:rsidRDefault="003547B6">
            <w:pPr>
              <w:pStyle w:val="TableParagraph"/>
              <w:spacing w:line="237" w:lineRule="auto"/>
              <w:ind w:left="105" w:right="638"/>
              <w:rPr>
                <w:sz w:val="24"/>
              </w:rPr>
            </w:pPr>
            <w:r>
              <w:rPr>
                <w:sz w:val="24"/>
              </w:rPr>
              <w:t>Алибек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Байкенов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a.baykenov@tarlan-int.kz</w:t>
              </w:r>
            </w:hyperlink>
          </w:p>
          <w:p w14:paraId="0AF7124A" w14:textId="77777777" w:rsidR="00353AE1" w:rsidRDefault="003547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2117</w:t>
            </w:r>
          </w:p>
        </w:tc>
      </w:tr>
    </w:tbl>
    <w:p w14:paraId="6E5B0F92" w14:textId="77777777" w:rsidR="00353AE1" w:rsidRDefault="00353AE1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127"/>
        <w:gridCol w:w="2013"/>
        <w:gridCol w:w="2205"/>
      </w:tblGrid>
      <w:tr w:rsidR="00353AE1" w14:paraId="354959CE" w14:textId="77777777">
        <w:trPr>
          <w:trHeight w:val="249"/>
        </w:trPr>
        <w:tc>
          <w:tcPr>
            <w:tcW w:w="10356" w:type="dxa"/>
            <w:gridSpan w:val="4"/>
            <w:shd w:val="clear" w:color="auto" w:fill="8DB3DF"/>
          </w:tcPr>
          <w:p w14:paraId="367157FD" w14:textId="77777777" w:rsidR="00353AE1" w:rsidRDefault="003547B6">
            <w:pPr>
              <w:pStyle w:val="TableParagraph"/>
              <w:spacing w:line="229" w:lineRule="exact"/>
              <w:ind w:left="1617" w:right="1719"/>
              <w:jc w:val="center"/>
              <w:rPr>
                <w:b/>
              </w:rPr>
            </w:pPr>
            <w:r>
              <w:rPr>
                <w:b/>
                <w:spacing w:val="-1"/>
              </w:rPr>
              <w:t>Флагманская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нейрохирургическая</w:t>
            </w:r>
            <w:r>
              <w:rPr>
                <w:b/>
              </w:rPr>
              <w:t xml:space="preserve"> система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ISIS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Xpert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32»</w:t>
            </w:r>
          </w:p>
        </w:tc>
      </w:tr>
      <w:tr w:rsidR="00353AE1" w14:paraId="268CDF90" w14:textId="77777777">
        <w:trPr>
          <w:trHeight w:val="3629"/>
        </w:trPr>
        <w:tc>
          <w:tcPr>
            <w:tcW w:w="3011" w:type="dxa"/>
          </w:tcPr>
          <w:p w14:paraId="5A0705F5" w14:textId="77777777" w:rsidR="00353AE1" w:rsidRDefault="00353AE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A7C64D7" w14:textId="77777777" w:rsidR="00353AE1" w:rsidRDefault="003547B6">
            <w:pPr>
              <w:pStyle w:val="TableParagraph"/>
              <w:ind w:left="5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51096F" wp14:editId="30E39D6C">
                  <wp:extent cx="925330" cy="1946433"/>
                  <wp:effectExtent l="0" t="0" r="0" b="0"/>
                  <wp:docPr id="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330" cy="194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  <w:gridSpan w:val="3"/>
          </w:tcPr>
          <w:p w14:paraId="713567F7" w14:textId="77777777" w:rsidR="00353AE1" w:rsidRDefault="003547B6">
            <w:pPr>
              <w:pStyle w:val="TableParagraph"/>
              <w:spacing w:line="249" w:lineRule="exact"/>
              <w:ind w:left="4"/>
            </w:pPr>
            <w:r>
              <w:t>504004-32CH</w:t>
            </w:r>
          </w:p>
          <w:p w14:paraId="28E26319" w14:textId="77777777" w:rsidR="00353AE1" w:rsidRDefault="00353AE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0006D02" w14:textId="77777777" w:rsidR="00353AE1" w:rsidRDefault="003547B6">
            <w:pPr>
              <w:pStyle w:val="TableParagraph"/>
              <w:ind w:left="4"/>
            </w:pPr>
            <w:proofErr w:type="spellStart"/>
            <w:r>
              <w:rPr>
                <w:spacing w:val="-1"/>
              </w:rPr>
              <w:t>Нейромонитор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интраоперационный</w:t>
            </w:r>
            <w:proofErr w:type="spellEnd"/>
            <w:r>
              <w:rPr>
                <w:spacing w:val="-6"/>
              </w:rPr>
              <w:t xml:space="preserve"> </w:t>
            </w:r>
            <w:r>
              <w:t>ISIS</w:t>
            </w:r>
            <w:r>
              <w:rPr>
                <w:spacing w:val="-10"/>
              </w:rPr>
              <w:t xml:space="preserve"> </w:t>
            </w:r>
            <w:r>
              <w:t>c</w:t>
            </w:r>
            <w:r>
              <w:rPr>
                <w:spacing w:val="-13"/>
              </w:rPr>
              <w:t xml:space="preserve"> </w:t>
            </w:r>
            <w:r>
              <w:t>принадлежностями,</w:t>
            </w:r>
            <w:r>
              <w:rPr>
                <w:spacing w:val="-3"/>
              </w:rPr>
              <w:t xml:space="preserve"> </w:t>
            </w:r>
            <w:r>
              <w:t>вариант</w:t>
            </w:r>
            <w:r>
              <w:rPr>
                <w:spacing w:val="-52"/>
              </w:rPr>
              <w:t xml:space="preserve"> </w:t>
            </w:r>
            <w:r>
              <w:t>исполнения</w:t>
            </w:r>
            <w:r>
              <w:rPr>
                <w:spacing w:val="3"/>
              </w:rPr>
              <w:t xml:space="preserve"> </w:t>
            </w:r>
            <w:r>
              <w:t>ISIS</w:t>
            </w:r>
            <w:r>
              <w:rPr>
                <w:spacing w:val="-1"/>
              </w:rPr>
              <w:t xml:space="preserve"> </w:t>
            </w:r>
            <w:r>
              <w:t>IOM:</w:t>
            </w:r>
          </w:p>
          <w:p w14:paraId="7B629EAB" w14:textId="77777777" w:rsidR="00353AE1" w:rsidRDefault="003547B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5" w:line="237" w:lineRule="auto"/>
              <w:ind w:right="649" w:firstLine="0"/>
            </w:pPr>
            <w:r>
              <w:rPr>
                <w:spacing w:val="-1"/>
              </w:rPr>
              <w:t>базовая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станция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нейромонитора</w:t>
            </w:r>
            <w:proofErr w:type="spellEnd"/>
            <w:r>
              <w:rPr>
                <w:spacing w:val="2"/>
              </w:rPr>
              <w:t xml:space="preserve"> </w:t>
            </w:r>
            <w:r>
              <w:t>ISIS,</w:t>
            </w:r>
            <w:r>
              <w:rPr>
                <w:spacing w:val="-5"/>
              </w:rPr>
              <w:t xml:space="preserve"> </w:t>
            </w:r>
            <w:r>
              <w:t>вариант</w:t>
            </w:r>
            <w:r>
              <w:rPr>
                <w:spacing w:val="-12"/>
              </w:rPr>
              <w:t xml:space="preserve"> </w:t>
            </w:r>
            <w:r>
              <w:t>ISIS</w:t>
            </w:r>
            <w:r>
              <w:rPr>
                <w:spacing w:val="-5"/>
              </w:rPr>
              <w:t xml:space="preserve"> </w:t>
            </w:r>
            <w:r>
              <w:t>IOM</w:t>
            </w:r>
            <w:r>
              <w:rPr>
                <w:spacing w:val="-2"/>
              </w:rPr>
              <w:t xml:space="preserve"> </w:t>
            </w:r>
            <w:r>
              <w:t>(мобильная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стойка,монитор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станция:</w:t>
            </w:r>
            <w:r>
              <w:rPr>
                <w:spacing w:val="-5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  <w:r>
              <w:t>канала,</w:t>
            </w:r>
            <w:r>
              <w:rPr>
                <w:spacing w:val="-2"/>
              </w:rPr>
              <w:t xml:space="preserve"> </w:t>
            </w:r>
            <w:r>
              <w:t>принтер,</w:t>
            </w:r>
            <w:r>
              <w:rPr>
                <w:spacing w:val="1"/>
              </w:rPr>
              <w:t xml:space="preserve"> </w:t>
            </w:r>
            <w:r>
              <w:t>манипулятор</w:t>
            </w:r>
          </w:p>
          <w:p w14:paraId="116E0820" w14:textId="77777777" w:rsidR="00353AE1" w:rsidRDefault="003547B6">
            <w:pPr>
              <w:pStyle w:val="TableParagraph"/>
              <w:spacing w:before="2"/>
              <w:ind w:left="114"/>
            </w:pPr>
            <w:r>
              <w:t>«мышь»,</w:t>
            </w:r>
          </w:p>
          <w:p w14:paraId="453A6CCC" w14:textId="77777777" w:rsidR="00353AE1" w:rsidRDefault="003547B6">
            <w:pPr>
              <w:pStyle w:val="TableParagraph"/>
              <w:spacing w:before="1"/>
              <w:ind w:left="4"/>
            </w:pPr>
            <w:r>
              <w:rPr>
                <w:spacing w:val="-1"/>
              </w:rPr>
              <w:t>клавиатура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ПК,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аудиоколонки.</w:t>
            </w:r>
            <w:r>
              <w:rPr>
                <w:spacing w:val="-4"/>
              </w:rPr>
              <w:t xml:space="preserve"> </w:t>
            </w:r>
            <w:r>
              <w:t>Режимы</w:t>
            </w:r>
            <w:r>
              <w:rPr>
                <w:spacing w:val="-13"/>
              </w:rPr>
              <w:t xml:space="preserve"> </w:t>
            </w:r>
            <w:r>
              <w:t>исследований:</w:t>
            </w:r>
            <w:r>
              <w:rPr>
                <w:spacing w:val="-4"/>
              </w:rPr>
              <w:t xml:space="preserve"> </w:t>
            </w:r>
            <w:r>
              <w:t>ЭМГ,</w:t>
            </w:r>
            <w:r>
              <w:rPr>
                <w:spacing w:val="-10"/>
              </w:rPr>
              <w:t xml:space="preserve"> </w:t>
            </w:r>
            <w:r>
              <w:t>МВП,</w:t>
            </w:r>
            <w:r>
              <w:rPr>
                <w:spacing w:val="-11"/>
              </w:rPr>
              <w:t xml:space="preserve"> </w:t>
            </w:r>
            <w:r>
              <w:t>ССВП,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АВП,ЗВП</w:t>
            </w:r>
            <w:proofErr w:type="gramEnd"/>
            <w:r>
              <w:t>,</w:t>
            </w:r>
            <w:r>
              <w:rPr>
                <w:spacing w:val="4"/>
              </w:rPr>
              <w:t xml:space="preserve"> </w:t>
            </w:r>
            <w:r>
              <w:t>ЭЭГ,</w:t>
            </w:r>
            <w:r>
              <w:rPr>
                <w:spacing w:val="-5"/>
              </w:rPr>
              <w:t xml:space="preserve"> </w:t>
            </w:r>
            <w:r>
              <w:t>ТОФ,</w:t>
            </w:r>
            <w:r>
              <w:rPr>
                <w:spacing w:val="-4"/>
              </w:rPr>
              <w:t xml:space="preserve"> </w:t>
            </w:r>
            <w:r>
              <w:t>ТВМ);</w:t>
            </w:r>
          </w:p>
          <w:p w14:paraId="6D6C9849" w14:textId="77777777" w:rsidR="00353AE1" w:rsidRDefault="003547B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 w:line="251" w:lineRule="exact"/>
              <w:ind w:left="354" w:hanging="246"/>
            </w:pPr>
            <w:r>
              <w:rPr>
                <w:spacing w:val="-1"/>
              </w:rPr>
              <w:t>Многоканальный</w:t>
            </w:r>
            <w:r>
              <w:rPr>
                <w:spacing w:val="-10"/>
              </w:rPr>
              <w:t xml:space="preserve"> </w:t>
            </w:r>
            <w:r>
              <w:t>усилитель</w:t>
            </w:r>
            <w:r>
              <w:rPr>
                <w:spacing w:val="-9"/>
              </w:rPr>
              <w:t xml:space="preserve"> </w:t>
            </w:r>
            <w:r>
              <w:t>ISIS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Headbox</w:t>
            </w:r>
            <w:proofErr w:type="spellEnd"/>
            <w:r>
              <w:rPr>
                <w:spacing w:val="-8"/>
              </w:rPr>
              <w:t xml:space="preserve"> </w:t>
            </w:r>
            <w:r>
              <w:t>(2</w:t>
            </w:r>
            <w:r>
              <w:rPr>
                <w:spacing w:val="-9"/>
              </w:rPr>
              <w:t xml:space="preserve"> </w:t>
            </w:r>
            <w:r>
              <w:t>шт.);</w:t>
            </w:r>
          </w:p>
          <w:p w14:paraId="7A1B21FA" w14:textId="77777777" w:rsidR="00353AE1" w:rsidRDefault="003547B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51" w:lineRule="exact"/>
              <w:ind w:left="354" w:hanging="246"/>
            </w:pPr>
            <w:r>
              <w:rPr>
                <w:spacing w:val="-1"/>
              </w:rPr>
              <w:t>Устройство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подключения</w:t>
            </w:r>
            <w:r>
              <w:rPr>
                <w:spacing w:val="-9"/>
              </w:rPr>
              <w:t xml:space="preserve"> </w:t>
            </w:r>
            <w:r>
              <w:t>регистрирующих</w:t>
            </w:r>
            <w:r>
              <w:rPr>
                <w:spacing w:val="-7"/>
              </w:rPr>
              <w:t xml:space="preserve"> </w:t>
            </w:r>
            <w:r>
              <w:t>электродов</w:t>
            </w:r>
            <w:r>
              <w:rPr>
                <w:spacing w:val="-11"/>
              </w:rPr>
              <w:t xml:space="preserve"> </w:t>
            </w:r>
            <w:r>
              <w:t>(5</w:t>
            </w:r>
            <w:r>
              <w:rPr>
                <w:spacing w:val="-5"/>
              </w:rPr>
              <w:t xml:space="preserve"> </w:t>
            </w:r>
            <w:r>
              <w:t>шт.)</w:t>
            </w:r>
          </w:p>
          <w:p w14:paraId="7DF35E97" w14:textId="77777777" w:rsidR="00353AE1" w:rsidRDefault="003547B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52" w:lineRule="exact"/>
              <w:ind w:left="354" w:hanging="246"/>
            </w:pPr>
            <w:r>
              <w:rPr>
                <w:spacing w:val="-1"/>
              </w:rPr>
              <w:t>Устройство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t>подключения</w:t>
            </w:r>
            <w:r>
              <w:rPr>
                <w:spacing w:val="-4"/>
              </w:rPr>
              <w:t xml:space="preserve"> </w:t>
            </w:r>
            <w:r>
              <w:t>стимулирующих</w:t>
            </w:r>
            <w:r>
              <w:rPr>
                <w:spacing w:val="-13"/>
              </w:rPr>
              <w:t xml:space="preserve"> </w:t>
            </w:r>
            <w:r>
              <w:t>электродов</w:t>
            </w:r>
            <w:r>
              <w:rPr>
                <w:spacing w:val="-6"/>
              </w:rPr>
              <w:t xml:space="preserve"> </w:t>
            </w:r>
            <w:r>
              <w:t>(5</w:t>
            </w:r>
            <w:r>
              <w:rPr>
                <w:spacing w:val="-5"/>
              </w:rPr>
              <w:t xml:space="preserve"> </w:t>
            </w:r>
            <w:r>
              <w:t>шт.);</w:t>
            </w:r>
          </w:p>
          <w:p w14:paraId="7C80C0E9" w14:textId="77777777" w:rsidR="00353AE1" w:rsidRDefault="003547B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50" w:lineRule="exact"/>
              <w:ind w:left="354" w:hanging="246"/>
            </w:pPr>
            <w:r>
              <w:rPr>
                <w:spacing w:val="-1"/>
              </w:rPr>
              <w:t>Устройство</w:t>
            </w:r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звуковой</w:t>
            </w:r>
            <w:r>
              <w:rPr>
                <w:spacing w:val="-5"/>
              </w:rPr>
              <w:t xml:space="preserve"> </w:t>
            </w:r>
            <w:r>
              <w:t>стимуляции;</w:t>
            </w:r>
          </w:p>
          <w:p w14:paraId="7275A6CC" w14:textId="77777777" w:rsidR="00353AE1" w:rsidRDefault="003547B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51" w:lineRule="exact"/>
              <w:ind w:left="354" w:hanging="246"/>
            </w:pPr>
            <w:r>
              <w:t>Устройство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световой</w:t>
            </w:r>
            <w:r>
              <w:rPr>
                <w:spacing w:val="-8"/>
              </w:rPr>
              <w:t xml:space="preserve"> </w:t>
            </w:r>
            <w:r>
              <w:t>стимуляции</w:t>
            </w:r>
          </w:p>
        </w:tc>
      </w:tr>
      <w:tr w:rsidR="00353AE1" w14:paraId="7B84995E" w14:textId="77777777">
        <w:trPr>
          <w:trHeight w:val="508"/>
        </w:trPr>
        <w:tc>
          <w:tcPr>
            <w:tcW w:w="3011" w:type="dxa"/>
          </w:tcPr>
          <w:p w14:paraId="0569701B" w14:textId="77777777" w:rsidR="00353AE1" w:rsidRDefault="003547B6">
            <w:pPr>
              <w:pStyle w:val="TableParagraph"/>
              <w:spacing w:line="249" w:lineRule="exact"/>
              <w:ind w:left="666"/>
              <w:rPr>
                <w:b/>
              </w:rPr>
            </w:pPr>
            <w:r>
              <w:rPr>
                <w:b/>
              </w:rPr>
              <w:t>USB-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модули</w:t>
            </w:r>
          </w:p>
        </w:tc>
        <w:tc>
          <w:tcPr>
            <w:tcW w:w="3127" w:type="dxa"/>
          </w:tcPr>
          <w:p w14:paraId="38FE78A7" w14:textId="77777777" w:rsidR="00353AE1" w:rsidRDefault="003547B6">
            <w:pPr>
              <w:pStyle w:val="TableParagraph"/>
              <w:spacing w:line="250" w:lineRule="exact"/>
              <w:ind w:left="296" w:firstLine="485"/>
              <w:rPr>
                <w:b/>
              </w:rPr>
            </w:pPr>
            <w:r>
              <w:rPr>
                <w:b/>
              </w:rPr>
              <w:t>Устройства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подключения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электродов</w:t>
            </w:r>
          </w:p>
        </w:tc>
        <w:tc>
          <w:tcPr>
            <w:tcW w:w="2013" w:type="dxa"/>
          </w:tcPr>
          <w:p w14:paraId="15676507" w14:textId="77777777" w:rsidR="00353AE1" w:rsidRDefault="003547B6">
            <w:pPr>
              <w:pStyle w:val="TableParagraph"/>
              <w:spacing w:line="250" w:lineRule="exact"/>
              <w:ind w:left="324" w:right="317" w:firstLine="9"/>
              <w:rPr>
                <w:b/>
              </w:rPr>
            </w:pPr>
            <w:r>
              <w:rPr>
                <w:b/>
                <w:spacing w:val="-2"/>
              </w:rPr>
              <w:t>Модальности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исследования</w:t>
            </w:r>
          </w:p>
        </w:tc>
        <w:tc>
          <w:tcPr>
            <w:tcW w:w="2205" w:type="dxa"/>
          </w:tcPr>
          <w:p w14:paraId="3A9B8686" w14:textId="77777777" w:rsidR="00353AE1" w:rsidRDefault="003547B6">
            <w:pPr>
              <w:pStyle w:val="TableParagraph"/>
              <w:spacing w:line="249" w:lineRule="exact"/>
              <w:ind w:left="554"/>
              <w:rPr>
                <w:b/>
              </w:rPr>
            </w:pPr>
            <w:r>
              <w:rPr>
                <w:b/>
              </w:rPr>
              <w:t>Прочие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353AE1" w14:paraId="43C985BC" w14:textId="77777777">
        <w:trPr>
          <w:trHeight w:val="244"/>
        </w:trPr>
        <w:tc>
          <w:tcPr>
            <w:tcW w:w="3011" w:type="dxa"/>
            <w:tcBorders>
              <w:bottom w:val="nil"/>
            </w:tcBorders>
          </w:tcPr>
          <w:p w14:paraId="28FCB16C" w14:textId="77777777" w:rsidR="00353AE1" w:rsidRDefault="003547B6">
            <w:pPr>
              <w:pStyle w:val="TableParagraph"/>
              <w:spacing w:line="224" w:lineRule="exact"/>
              <w:ind w:left="825"/>
            </w:pPr>
            <w:r>
              <w:t>504285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</w:tc>
        <w:tc>
          <w:tcPr>
            <w:tcW w:w="3127" w:type="dxa"/>
            <w:vMerge w:val="restart"/>
          </w:tcPr>
          <w:p w14:paraId="012F42E5" w14:textId="77777777" w:rsidR="00353AE1" w:rsidRDefault="003547B6">
            <w:pPr>
              <w:pStyle w:val="TableParagraph"/>
              <w:spacing w:line="247" w:lineRule="exact"/>
              <w:ind w:left="863" w:right="858"/>
              <w:jc w:val="center"/>
            </w:pPr>
            <w:r>
              <w:t>540523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  <w:p w14:paraId="0D2609AF" w14:textId="77777777" w:rsidR="00353AE1" w:rsidRDefault="003547B6">
            <w:pPr>
              <w:pStyle w:val="TableParagraph"/>
              <w:spacing w:after="3" w:line="237" w:lineRule="auto"/>
              <w:ind w:left="210" w:right="351" w:hanging="197"/>
            </w:pPr>
            <w:r>
              <w:rPr>
                <w:spacing w:val="-1"/>
              </w:rPr>
              <w:t>Устройства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подключения</w:t>
            </w:r>
            <w:r>
              <w:rPr>
                <w:spacing w:val="-52"/>
              </w:rPr>
              <w:t xml:space="preserve"> </w:t>
            </w:r>
            <w:r>
              <w:t>референтных</w:t>
            </w:r>
            <w:r>
              <w:rPr>
                <w:spacing w:val="1"/>
              </w:rPr>
              <w:t xml:space="preserve"> </w:t>
            </w:r>
            <w:r>
              <w:t>электродов</w:t>
            </w:r>
          </w:p>
          <w:p w14:paraId="074E44C9" w14:textId="77777777" w:rsidR="00353AE1" w:rsidRDefault="003547B6">
            <w:pPr>
              <w:pStyle w:val="TableParagraph"/>
              <w:ind w:left="12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1B179F" wp14:editId="5565EB01">
                  <wp:extent cx="447785" cy="666750"/>
                  <wp:effectExtent l="0" t="0" r="0" b="0"/>
                  <wp:docPr id="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B19990" w14:textId="77777777" w:rsidR="00353AE1" w:rsidRDefault="003547B6">
            <w:pPr>
              <w:pStyle w:val="TableParagraph"/>
              <w:ind w:left="863" w:right="858"/>
              <w:jc w:val="center"/>
            </w:pPr>
            <w:r>
              <w:t>540531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  <w:p w14:paraId="185D16E6" w14:textId="77777777" w:rsidR="00353AE1" w:rsidRDefault="003547B6">
            <w:pPr>
              <w:pStyle w:val="TableParagraph"/>
              <w:spacing w:before="16" w:line="223" w:lineRule="auto"/>
              <w:ind w:left="119" w:right="121" w:firstLine="11"/>
              <w:jc w:val="center"/>
            </w:pPr>
            <w:r>
              <w:rPr>
                <w:spacing w:val="-1"/>
              </w:rPr>
              <w:t>Устройства для подключения</w:t>
            </w:r>
            <w:r>
              <w:t xml:space="preserve"> </w:t>
            </w:r>
            <w:proofErr w:type="spellStart"/>
            <w:r>
              <w:rPr>
                <w:spacing w:val="-2"/>
              </w:rPr>
              <w:t>дифференциальныхэлектродов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14:paraId="46442ECD" w14:textId="77777777" w:rsidR="00353AE1" w:rsidRDefault="003547B6">
            <w:pPr>
              <w:pStyle w:val="TableParagraph"/>
              <w:spacing w:line="224" w:lineRule="exact"/>
              <w:ind w:left="92" w:right="84"/>
              <w:jc w:val="center"/>
            </w:pPr>
            <w:r>
              <w:t>504402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ЭМГ</w:t>
            </w:r>
          </w:p>
        </w:tc>
        <w:tc>
          <w:tcPr>
            <w:tcW w:w="2205" w:type="dxa"/>
            <w:tcBorders>
              <w:bottom w:val="nil"/>
            </w:tcBorders>
          </w:tcPr>
          <w:p w14:paraId="40C43F9F" w14:textId="77777777" w:rsidR="00353AE1" w:rsidRDefault="003547B6">
            <w:pPr>
              <w:pStyle w:val="TableParagraph"/>
              <w:spacing w:line="224" w:lineRule="exact"/>
              <w:ind w:left="823"/>
            </w:pPr>
            <w:r>
              <w:t>540559</w:t>
            </w:r>
          </w:p>
        </w:tc>
      </w:tr>
      <w:tr w:rsidR="00353AE1" w14:paraId="05E80625" w14:textId="77777777">
        <w:trPr>
          <w:trHeight w:val="242"/>
        </w:trPr>
        <w:tc>
          <w:tcPr>
            <w:tcW w:w="3011" w:type="dxa"/>
            <w:tcBorders>
              <w:top w:val="nil"/>
              <w:bottom w:val="nil"/>
            </w:tcBorders>
          </w:tcPr>
          <w:p w14:paraId="251C685F" w14:textId="77777777" w:rsidR="00353AE1" w:rsidRDefault="003547B6">
            <w:pPr>
              <w:pStyle w:val="TableParagraph"/>
              <w:spacing w:line="222" w:lineRule="exact"/>
              <w:ind w:left="263"/>
            </w:pPr>
            <w:r>
              <w:rPr>
                <w:spacing w:val="-2"/>
              </w:rPr>
              <w:t>Усилитель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ISIS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Headbox16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 w14:paraId="4DDCCDA4" w14:textId="77777777" w:rsidR="00353AE1" w:rsidRDefault="00353AE1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AC9F135" w14:textId="77777777" w:rsidR="00353AE1" w:rsidRDefault="003547B6">
            <w:pPr>
              <w:pStyle w:val="TableParagraph"/>
              <w:spacing w:line="222" w:lineRule="exact"/>
              <w:ind w:left="85" w:right="84"/>
              <w:jc w:val="center"/>
            </w:pPr>
            <w:r>
              <w:t>504408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МВП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203755EC" w14:textId="77777777" w:rsidR="00353AE1" w:rsidRDefault="003547B6">
            <w:pPr>
              <w:pStyle w:val="TableParagraph"/>
              <w:spacing w:line="222" w:lineRule="exact"/>
              <w:ind w:left="285"/>
            </w:pPr>
            <w:proofErr w:type="spellStart"/>
            <w:r>
              <w:t>Stimulation</w:t>
            </w:r>
            <w:proofErr w:type="spellEnd"/>
            <w:r>
              <w:rPr>
                <w:spacing w:val="-6"/>
              </w:rPr>
              <w:t xml:space="preserve"> </w:t>
            </w:r>
            <w:r>
              <w:t>Matrix</w:t>
            </w:r>
          </w:p>
        </w:tc>
      </w:tr>
      <w:tr w:rsidR="00353AE1" w14:paraId="3BEC5E1C" w14:textId="77777777">
        <w:trPr>
          <w:trHeight w:val="242"/>
        </w:trPr>
        <w:tc>
          <w:tcPr>
            <w:tcW w:w="3011" w:type="dxa"/>
            <w:tcBorders>
              <w:top w:val="nil"/>
              <w:bottom w:val="nil"/>
            </w:tcBorders>
          </w:tcPr>
          <w:p w14:paraId="314070E4" w14:textId="77777777" w:rsidR="00353AE1" w:rsidRDefault="003547B6">
            <w:pPr>
              <w:pStyle w:val="TableParagraph"/>
              <w:spacing w:line="222" w:lineRule="exact"/>
              <w:ind w:left="263" w:right="256"/>
              <w:jc w:val="center"/>
            </w:pPr>
            <w:r>
              <w:t>каналов</w:t>
            </w:r>
            <w:r>
              <w:rPr>
                <w:spacing w:val="1"/>
              </w:rPr>
              <w:t xml:space="preserve"> </w:t>
            </w:r>
            <w:r>
              <w:t>(8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 w14:paraId="10379E31" w14:textId="77777777" w:rsidR="00353AE1" w:rsidRDefault="00353AE1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0BC7C97" w14:textId="77777777" w:rsidR="00353AE1" w:rsidRDefault="003547B6">
            <w:pPr>
              <w:pStyle w:val="TableParagraph"/>
              <w:spacing w:line="222" w:lineRule="exact"/>
              <w:ind w:left="85" w:right="84"/>
              <w:jc w:val="center"/>
            </w:pPr>
            <w:r>
              <w:t>504406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ССВП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1A048EF0" w14:textId="77777777" w:rsidR="00353AE1" w:rsidRDefault="003547B6">
            <w:pPr>
              <w:pStyle w:val="TableParagraph"/>
              <w:spacing w:line="222" w:lineRule="exact"/>
              <w:ind w:left="444"/>
            </w:pPr>
            <w:proofErr w:type="spellStart"/>
            <w:r>
              <w:t>Грид</w:t>
            </w:r>
            <w:proofErr w:type="spellEnd"/>
            <w:r>
              <w:t>/ТК</w:t>
            </w:r>
            <w:r>
              <w:rPr>
                <w:spacing w:val="-1"/>
              </w:rPr>
              <w:t xml:space="preserve"> </w:t>
            </w:r>
            <w:r>
              <w:t>МВП</w:t>
            </w:r>
          </w:p>
        </w:tc>
      </w:tr>
      <w:tr w:rsidR="00353AE1" w14:paraId="75A63466" w14:textId="77777777">
        <w:trPr>
          <w:trHeight w:val="241"/>
        </w:trPr>
        <w:tc>
          <w:tcPr>
            <w:tcW w:w="3011" w:type="dxa"/>
            <w:tcBorders>
              <w:top w:val="nil"/>
              <w:bottom w:val="nil"/>
            </w:tcBorders>
          </w:tcPr>
          <w:p w14:paraId="75E3389A" w14:textId="77777777" w:rsidR="00353AE1" w:rsidRDefault="003547B6">
            <w:pPr>
              <w:pStyle w:val="TableParagraph"/>
              <w:spacing w:line="222" w:lineRule="exact"/>
              <w:ind w:left="767"/>
            </w:pPr>
            <w:r>
              <w:t>референтных,</w:t>
            </w:r>
            <w:r>
              <w:rPr>
                <w:spacing w:val="2"/>
              </w:rPr>
              <w:t xml:space="preserve"> </w:t>
            </w:r>
            <w:r>
              <w:t>8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 w14:paraId="28FF6362" w14:textId="77777777" w:rsidR="00353AE1" w:rsidRDefault="00353AE1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8946EC1" w14:textId="77777777" w:rsidR="00353AE1" w:rsidRDefault="003547B6">
            <w:pPr>
              <w:pStyle w:val="TableParagraph"/>
              <w:spacing w:line="222" w:lineRule="exact"/>
              <w:ind w:left="84" w:right="84"/>
              <w:jc w:val="center"/>
            </w:pPr>
            <w:r>
              <w:t>504404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АВП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2169DF3F" w14:textId="77777777" w:rsidR="00353AE1" w:rsidRDefault="003547B6">
            <w:pPr>
              <w:pStyle w:val="TableParagraph"/>
              <w:spacing w:line="222" w:lineRule="exact"/>
              <w:ind w:left="309"/>
            </w:pPr>
            <w:r>
              <w:t>коммутационный</w:t>
            </w:r>
          </w:p>
        </w:tc>
      </w:tr>
      <w:tr w:rsidR="00353AE1" w14:paraId="58351E1F" w14:textId="77777777">
        <w:trPr>
          <w:trHeight w:val="1802"/>
        </w:trPr>
        <w:tc>
          <w:tcPr>
            <w:tcW w:w="3011" w:type="dxa"/>
            <w:tcBorders>
              <w:top w:val="nil"/>
              <w:bottom w:val="nil"/>
            </w:tcBorders>
          </w:tcPr>
          <w:p w14:paraId="043515F5" w14:textId="77777777" w:rsidR="00353AE1" w:rsidRDefault="003547B6">
            <w:pPr>
              <w:pStyle w:val="TableParagraph"/>
              <w:spacing w:line="242" w:lineRule="auto"/>
              <w:ind w:left="647" w:right="543" w:hanging="87"/>
            </w:pPr>
            <w:r>
              <w:rPr>
                <w:spacing w:val="-2"/>
              </w:rPr>
              <w:t>дифференциальных,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аудиостимулятор</w:t>
            </w:r>
            <w:proofErr w:type="spellEnd"/>
            <w:r>
              <w:t>)</w:t>
            </w:r>
          </w:p>
          <w:p w14:paraId="039816DF" w14:textId="77777777" w:rsidR="00353AE1" w:rsidRDefault="003547B6">
            <w:pPr>
              <w:pStyle w:val="TableParagraph"/>
              <w:ind w:left="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F560B3" wp14:editId="7D8B9CF9">
                  <wp:extent cx="1157113" cy="612933"/>
                  <wp:effectExtent l="0" t="0" r="0" b="0"/>
                  <wp:docPr id="1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13" cy="61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22BB2" w14:textId="77777777" w:rsidR="00353AE1" w:rsidRDefault="00353AE1">
            <w:pPr>
              <w:pStyle w:val="TableParagraph"/>
              <w:spacing w:before="3"/>
              <w:rPr>
                <w:b/>
                <w:sz w:val="28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14:paraId="5A433ED4" w14:textId="77777777" w:rsidR="00353AE1" w:rsidRDefault="00353AE1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0CE2BE5" w14:textId="77777777" w:rsidR="00353AE1" w:rsidRDefault="003547B6">
            <w:pPr>
              <w:pStyle w:val="TableParagraph"/>
              <w:spacing w:line="245" w:lineRule="exact"/>
              <w:ind w:left="377"/>
            </w:pPr>
            <w:r>
              <w:t>504410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ЗВП</w:t>
            </w:r>
          </w:p>
          <w:p w14:paraId="6076EB12" w14:textId="77777777" w:rsidR="00353AE1" w:rsidRDefault="003547B6">
            <w:pPr>
              <w:pStyle w:val="TableParagraph"/>
              <w:spacing w:line="251" w:lineRule="exact"/>
              <w:ind w:left="377"/>
            </w:pPr>
            <w:r>
              <w:t>504414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ЭЭГ</w:t>
            </w:r>
          </w:p>
          <w:p w14:paraId="4D250D8B" w14:textId="77777777" w:rsidR="00353AE1" w:rsidRDefault="003547B6">
            <w:pPr>
              <w:pStyle w:val="TableParagraph"/>
              <w:spacing w:before="1" w:line="251" w:lineRule="exact"/>
              <w:ind w:left="353"/>
            </w:pPr>
            <w:r>
              <w:t>504407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ТОФ</w:t>
            </w:r>
          </w:p>
          <w:p w14:paraId="21857EF1" w14:textId="77777777" w:rsidR="00353AE1" w:rsidRDefault="003547B6">
            <w:pPr>
              <w:pStyle w:val="TableParagraph"/>
              <w:spacing w:line="251" w:lineRule="exact"/>
              <w:ind w:left="348"/>
            </w:pPr>
            <w:r>
              <w:t>504411 -</w:t>
            </w:r>
            <w:r>
              <w:rPr>
                <w:spacing w:val="-12"/>
              </w:rPr>
              <w:t xml:space="preserve"> </w:t>
            </w:r>
            <w:r>
              <w:t>ТВМ</w:t>
            </w:r>
          </w:p>
          <w:p w14:paraId="1963972E" w14:textId="77777777" w:rsidR="00353AE1" w:rsidRDefault="00353AE1">
            <w:pPr>
              <w:pStyle w:val="TableParagraph"/>
              <w:spacing w:before="8"/>
              <w:rPr>
                <w:b/>
              </w:rPr>
            </w:pPr>
          </w:p>
          <w:p w14:paraId="1CAB78F5" w14:textId="77777777" w:rsidR="00353AE1" w:rsidRDefault="003547B6">
            <w:pPr>
              <w:pStyle w:val="TableParagraph"/>
              <w:spacing w:line="251" w:lineRule="exact"/>
              <w:ind w:left="94" w:right="84"/>
              <w:jc w:val="center"/>
            </w:pPr>
            <w:r>
              <w:t>Доп.</w:t>
            </w:r>
            <w:r>
              <w:rPr>
                <w:spacing w:val="3"/>
              </w:rPr>
              <w:t xml:space="preserve"> </w:t>
            </w:r>
            <w:r>
              <w:t>опции</w:t>
            </w:r>
            <w:r>
              <w:rPr>
                <w:spacing w:val="-2"/>
              </w:rPr>
              <w:t xml:space="preserve"> </w:t>
            </w:r>
            <w:r>
              <w:t>504013</w:t>
            </w:r>
          </w:p>
          <w:p w14:paraId="794C2026" w14:textId="77777777" w:rsidR="00353AE1" w:rsidRDefault="003547B6">
            <w:pPr>
              <w:pStyle w:val="TableParagraph"/>
              <w:spacing w:line="251" w:lineRule="exact"/>
              <w:ind w:left="89" w:right="84"/>
              <w:jc w:val="center"/>
            </w:pP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787A4724" w14:textId="77777777" w:rsidR="00353AE1" w:rsidRDefault="003547B6">
            <w:pPr>
              <w:pStyle w:val="TableParagraph"/>
              <w:spacing w:line="247" w:lineRule="exact"/>
              <w:ind w:left="497" w:right="439"/>
              <w:jc w:val="center"/>
            </w:pPr>
            <w:r>
              <w:t>блок</w:t>
            </w:r>
          </w:p>
          <w:p w14:paraId="06081B4E" w14:textId="77777777" w:rsidR="00353AE1" w:rsidRDefault="003547B6">
            <w:pPr>
              <w:pStyle w:val="TableParagraph"/>
              <w:ind w:left="7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11F683" wp14:editId="7C2AFBBE">
                  <wp:extent cx="505039" cy="657225"/>
                  <wp:effectExtent l="0" t="0" r="0" b="0"/>
                  <wp:docPr id="1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039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C301E" w14:textId="77777777" w:rsidR="00353AE1" w:rsidRDefault="003547B6">
            <w:pPr>
              <w:pStyle w:val="TableParagraph"/>
              <w:spacing w:before="8"/>
              <w:ind w:left="548" w:right="434"/>
              <w:jc w:val="center"/>
            </w:pPr>
            <w:r>
              <w:t>540510</w:t>
            </w:r>
          </w:p>
          <w:p w14:paraId="6E9EABE3" w14:textId="77777777" w:rsidR="00353AE1" w:rsidRDefault="003547B6">
            <w:pPr>
              <w:pStyle w:val="TableParagraph"/>
              <w:spacing w:before="6" w:line="233" w:lineRule="exact"/>
              <w:ind w:left="548" w:right="439"/>
              <w:jc w:val="center"/>
            </w:pPr>
            <w:r>
              <w:t>Адаптер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</w:tc>
      </w:tr>
      <w:tr w:rsidR="00353AE1" w14:paraId="05642BC4" w14:textId="77777777">
        <w:trPr>
          <w:trHeight w:val="241"/>
        </w:trPr>
        <w:tc>
          <w:tcPr>
            <w:tcW w:w="3011" w:type="dxa"/>
            <w:tcBorders>
              <w:top w:val="nil"/>
              <w:bottom w:val="nil"/>
            </w:tcBorders>
          </w:tcPr>
          <w:p w14:paraId="08D18014" w14:textId="77777777" w:rsidR="00353AE1" w:rsidRDefault="00353AE1">
            <w:pPr>
              <w:pStyle w:val="TableParagraph"/>
              <w:rPr>
                <w:sz w:val="16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14:paraId="682B398F" w14:textId="77777777" w:rsidR="00353AE1" w:rsidRDefault="00353AE1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5D4C08ED" w14:textId="77777777" w:rsidR="00353AE1" w:rsidRDefault="00353AE1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48FF4E1B" w14:textId="77777777" w:rsidR="00353AE1" w:rsidRDefault="003547B6">
            <w:pPr>
              <w:pStyle w:val="TableParagraph"/>
              <w:spacing w:line="222" w:lineRule="exact"/>
              <w:ind w:left="314"/>
            </w:pPr>
            <w:r>
              <w:t>коммутационного</w:t>
            </w:r>
          </w:p>
        </w:tc>
      </w:tr>
      <w:tr w:rsidR="00353AE1" w14:paraId="2162F75B" w14:textId="77777777">
        <w:trPr>
          <w:trHeight w:val="246"/>
        </w:trPr>
        <w:tc>
          <w:tcPr>
            <w:tcW w:w="3011" w:type="dxa"/>
            <w:tcBorders>
              <w:top w:val="nil"/>
            </w:tcBorders>
          </w:tcPr>
          <w:p w14:paraId="6EEFBC64" w14:textId="77777777" w:rsidR="00353AE1" w:rsidRDefault="00353AE1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14:paraId="7E1B3F63" w14:textId="77777777" w:rsidR="00353AE1" w:rsidRDefault="00353AE1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14:paraId="765BAAEE" w14:textId="77777777" w:rsidR="00353AE1" w:rsidRDefault="00353AE1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</w:tcBorders>
          </w:tcPr>
          <w:p w14:paraId="35B950F1" w14:textId="77777777" w:rsidR="00353AE1" w:rsidRDefault="003547B6">
            <w:pPr>
              <w:pStyle w:val="TableParagraph"/>
              <w:spacing w:line="227" w:lineRule="exact"/>
              <w:ind w:left="545" w:right="439"/>
              <w:jc w:val="center"/>
            </w:pPr>
            <w:r>
              <w:t>блока</w:t>
            </w:r>
          </w:p>
        </w:tc>
      </w:tr>
    </w:tbl>
    <w:p w14:paraId="6CB834AC" w14:textId="77777777" w:rsidR="00353AE1" w:rsidRDefault="00353AE1">
      <w:pPr>
        <w:spacing w:before="10"/>
        <w:rPr>
          <w:b/>
          <w:sz w:val="28"/>
        </w:rPr>
      </w:pPr>
    </w:p>
    <w:p w14:paraId="00172ED8" w14:textId="77777777" w:rsidR="00353AE1" w:rsidRDefault="00353AE1">
      <w:pPr>
        <w:rPr>
          <w:sz w:val="28"/>
        </w:rPr>
      </w:pPr>
    </w:p>
    <w:p w14:paraId="71C9A9C9" w14:textId="77777777" w:rsidR="003547B6" w:rsidRDefault="003547B6">
      <w:pPr>
        <w:rPr>
          <w:sz w:val="28"/>
        </w:rPr>
        <w:sectPr w:rsidR="003547B6">
          <w:footerReference w:type="default" r:id="rId19"/>
          <w:type w:val="continuous"/>
          <w:pgSz w:w="11910" w:h="16840"/>
          <w:pgMar w:top="0" w:right="440" w:bottom="600" w:left="880" w:header="720" w:footer="406" w:gutter="0"/>
          <w:pgNumType w:start="1"/>
          <w:cols w:space="720"/>
        </w:sectPr>
      </w:pPr>
    </w:p>
    <w:p w14:paraId="6083753C" w14:textId="77777777" w:rsidR="00353AE1" w:rsidRDefault="003547B6">
      <w:pPr>
        <w:pStyle w:val="1"/>
        <w:spacing w:before="114"/>
        <w:ind w:right="20"/>
      </w:pPr>
      <w:r>
        <w:pict w14:anchorId="1808A77B">
          <v:shape id="_x0000_s1042" style="position:absolute;left:0;text-align:left;margin-left:422.6pt;margin-top:0;width:172.55pt;height:132.65pt;z-index:15730688;mso-position-horizontal-relative:page;mso-position-vertical-relative:page" coordorigin="8452" coordsize="3451,2653" path="m11903,l8452,r3451,2653l11903,xe" fillcolor="#5f2260" stroked="f">
            <v:path arrowok="t"/>
            <w10:wrap anchorx="page" anchory="page"/>
          </v:shape>
        </w:pict>
      </w:r>
      <w:r>
        <w:pict w14:anchorId="1F0DCC1D">
          <v:shape id="_x0000_s1041" style="position:absolute;left:0;text-align:left;margin-left:59.05pt;margin-top:-6.4pt;width:522.5pt;height:1.75pt;z-index:15731200;mso-position-horizontal-relative:page" coordorigin="1181,-128" coordsize="10450,35" o:spt="100" adj="0,,0" path="m11266,-128r-10085,l1181,-94r9911,l11266,-128xm11631,-128r-233,l11234,-94r397,l11631,-128xe" fillcolor="#5f2260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31712" behindDoc="0" locked="0" layoutInCell="1" allowOverlap="1" wp14:anchorId="6F5C3160" wp14:editId="3EDF1C99">
            <wp:simplePos x="0" y="0"/>
            <wp:positionH relativeFrom="page">
              <wp:posOffset>5900420</wp:posOffset>
            </wp:positionH>
            <wp:positionV relativeFrom="page">
              <wp:posOffset>10064038</wp:posOffset>
            </wp:positionV>
            <wp:extent cx="98425" cy="66039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JŞS «</w:t>
      </w:r>
      <w:proofErr w:type="spellStart"/>
      <w:r>
        <w:t>Tarlan</w:t>
      </w:r>
      <w:proofErr w:type="spellEnd"/>
      <w:r>
        <w:t xml:space="preserve"> International»</w:t>
      </w:r>
      <w:r>
        <w:rPr>
          <w:spacing w:val="-40"/>
        </w:rPr>
        <w:t xml:space="preserve"> </w:t>
      </w:r>
      <w:r>
        <w:t>BIN:</w:t>
      </w:r>
      <w:r>
        <w:rPr>
          <w:spacing w:val="2"/>
        </w:rPr>
        <w:t xml:space="preserve"> </w:t>
      </w:r>
      <w:r>
        <w:t>210640031044</w:t>
      </w:r>
    </w:p>
    <w:p w14:paraId="2E356A52" w14:textId="77777777" w:rsidR="00353AE1" w:rsidRDefault="003547B6">
      <w:pPr>
        <w:pStyle w:val="a3"/>
        <w:spacing w:before="99" w:line="244" w:lineRule="auto"/>
        <w:ind w:left="333" w:right="34" w:hanging="213"/>
      </w:pPr>
      <w:r>
        <w:br w:type="column"/>
      </w:r>
      <w:r>
        <w:rPr>
          <w:noProof/>
          <w:position w:val="-1"/>
        </w:rPr>
        <w:drawing>
          <wp:inline distT="0" distB="0" distL="0" distR="0" wp14:anchorId="1058E2A4" wp14:editId="3CFB64E0">
            <wp:extent cx="114300" cy="90804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8"/>
          <w:sz w:val="20"/>
        </w:rPr>
        <w:t xml:space="preserve"> </w:t>
      </w:r>
      <w:r>
        <w:t>010000,</w:t>
      </w:r>
      <w:r>
        <w:rPr>
          <w:spacing w:val="-8"/>
        </w:rPr>
        <w:t xml:space="preserve"> </w:t>
      </w:r>
      <w:proofErr w:type="spellStart"/>
      <w:r>
        <w:t>Qazaqstan</w:t>
      </w:r>
      <w:proofErr w:type="spellEnd"/>
      <w:r>
        <w:rPr>
          <w:spacing w:val="-9"/>
        </w:rPr>
        <w:t xml:space="preserve"> </w:t>
      </w:r>
      <w:proofErr w:type="spellStart"/>
      <w:r>
        <w:t>Respublikasy</w:t>
      </w:r>
      <w:proofErr w:type="spellEnd"/>
      <w:r>
        <w:t>,</w:t>
      </w:r>
      <w:r>
        <w:rPr>
          <w:spacing w:val="-41"/>
        </w:rPr>
        <w:t xml:space="preserve"> </w:t>
      </w:r>
      <w:proofErr w:type="spellStart"/>
      <w:r>
        <w:t>Astana</w:t>
      </w:r>
      <w:proofErr w:type="spellEnd"/>
      <w:r>
        <w:rPr>
          <w:spacing w:val="-3"/>
        </w:rPr>
        <w:t xml:space="preserve"> </w:t>
      </w:r>
      <w:proofErr w:type="spellStart"/>
      <w:r>
        <w:t>qalasy</w:t>
      </w:r>
      <w:proofErr w:type="spellEnd"/>
      <w:r>
        <w:t>,</w:t>
      </w:r>
    </w:p>
    <w:p w14:paraId="523C985D" w14:textId="77777777" w:rsidR="00353AE1" w:rsidRDefault="003547B6">
      <w:pPr>
        <w:pStyle w:val="a3"/>
        <w:spacing w:before="104" w:line="168" w:lineRule="exact"/>
        <w:ind w:left="121"/>
      </w:pPr>
      <w:r>
        <w:br w:type="column"/>
      </w:r>
      <w:r>
        <w:t>+7</w:t>
      </w:r>
      <w:r>
        <w:rPr>
          <w:spacing w:val="-2"/>
        </w:rPr>
        <w:t xml:space="preserve"> </w:t>
      </w:r>
      <w:r>
        <w:t>7171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t>11</w:t>
      </w:r>
    </w:p>
    <w:p w14:paraId="79AE1A0C" w14:textId="77777777" w:rsidR="00353AE1" w:rsidRDefault="003547B6">
      <w:pPr>
        <w:pStyle w:val="a3"/>
        <w:spacing w:line="168" w:lineRule="exact"/>
        <w:ind w:left="121"/>
      </w:pPr>
      <w:r>
        <w:pict w14:anchorId="1359C12A">
          <v:group id="_x0000_s1038" style="position:absolute;left:0;text-align:left;margin-left:356.75pt;margin-top:-7.95pt;width:8.3pt;height:14.9pt;z-index:15732224;mso-position-horizontal-relative:page" coordorigin="7135,-159" coordsize="166,298">
            <v:shape id="_x0000_s1040" type="#_x0000_t75" style="position:absolute;left:7138;top:25;width:160;height:113">
              <v:imagedata r:id="rId22" o:title=""/>
            </v:shape>
            <v:shape id="_x0000_s1039" type="#_x0000_t75" style="position:absolute;left:7135;top:-160;width:166;height:136">
              <v:imagedata r:id="rId23" o:title=""/>
            </v:shape>
            <w10:wrap anchorx="page"/>
          </v:group>
        </w:pict>
      </w:r>
      <w:hyperlink r:id="rId24">
        <w:r>
          <w:t>info@tarlan-int.kz</w:t>
        </w:r>
      </w:hyperlink>
    </w:p>
    <w:p w14:paraId="272A3EA3" w14:textId="77777777" w:rsidR="00353AE1" w:rsidRPr="003547B6" w:rsidRDefault="003547B6">
      <w:pPr>
        <w:pStyle w:val="a3"/>
        <w:spacing w:before="104"/>
        <w:ind w:left="317"/>
        <w:rPr>
          <w:lang w:val="en-US"/>
        </w:rPr>
      </w:pPr>
      <w:r w:rsidRPr="003547B6">
        <w:rPr>
          <w:lang w:val="en-US"/>
        </w:rPr>
        <w:br w:type="column"/>
      </w:r>
      <w:r w:rsidRPr="003547B6">
        <w:rPr>
          <w:lang w:val="en-US"/>
        </w:rPr>
        <w:t>«</w:t>
      </w:r>
      <w:proofErr w:type="spellStart"/>
      <w:r w:rsidRPr="003547B6">
        <w:rPr>
          <w:lang w:val="en-US"/>
        </w:rPr>
        <w:t>Qazaqstan</w:t>
      </w:r>
      <w:proofErr w:type="spellEnd"/>
      <w:r w:rsidRPr="003547B6">
        <w:rPr>
          <w:lang w:val="en-US"/>
        </w:rPr>
        <w:t xml:space="preserve"> </w:t>
      </w:r>
      <w:proofErr w:type="spellStart"/>
      <w:r w:rsidRPr="003547B6">
        <w:rPr>
          <w:lang w:val="en-US"/>
        </w:rPr>
        <w:t>Halyq</w:t>
      </w:r>
      <w:proofErr w:type="spellEnd"/>
      <w:r w:rsidRPr="003547B6">
        <w:rPr>
          <w:lang w:val="en-US"/>
        </w:rPr>
        <w:t xml:space="preserve"> </w:t>
      </w:r>
      <w:proofErr w:type="spellStart"/>
      <w:r w:rsidRPr="003547B6">
        <w:rPr>
          <w:lang w:val="en-US"/>
        </w:rPr>
        <w:t>Bankı</w:t>
      </w:r>
      <w:proofErr w:type="spellEnd"/>
      <w:r w:rsidRPr="003547B6">
        <w:rPr>
          <w:lang w:val="en-US"/>
        </w:rPr>
        <w:t>» AQ</w:t>
      </w:r>
      <w:r w:rsidRPr="003547B6">
        <w:rPr>
          <w:spacing w:val="1"/>
          <w:lang w:val="en-US"/>
        </w:rPr>
        <w:t xml:space="preserve"> </w:t>
      </w:r>
      <w:r w:rsidRPr="003547B6">
        <w:rPr>
          <w:lang w:val="en-US"/>
        </w:rPr>
        <w:t>IIK:</w:t>
      </w:r>
      <w:r w:rsidRPr="003547B6">
        <w:rPr>
          <w:spacing w:val="30"/>
          <w:lang w:val="en-US"/>
        </w:rPr>
        <w:t xml:space="preserve"> </w:t>
      </w:r>
      <w:r w:rsidRPr="003547B6">
        <w:rPr>
          <w:lang w:val="en-US"/>
        </w:rPr>
        <w:t>KZ326018871000490141</w:t>
      </w:r>
    </w:p>
    <w:p w14:paraId="1AB1CBDC" w14:textId="77777777" w:rsidR="00353AE1" w:rsidRPr="003547B6" w:rsidRDefault="00353AE1">
      <w:pPr>
        <w:rPr>
          <w:lang w:val="en-US"/>
        </w:rPr>
        <w:sectPr w:rsidR="00353AE1" w:rsidRPr="003547B6">
          <w:type w:val="continuous"/>
          <w:pgSz w:w="11910" w:h="16840"/>
          <w:pgMar w:top="0" w:right="440" w:bottom="600" w:left="880" w:header="720" w:footer="720" w:gutter="0"/>
          <w:cols w:num="4" w:space="720" w:equalWidth="0">
            <w:col w:w="3012" w:space="293"/>
            <w:col w:w="2442" w:space="613"/>
            <w:col w:w="1278" w:space="653"/>
            <w:col w:w="2299"/>
          </w:cols>
        </w:sectPr>
      </w:pPr>
    </w:p>
    <w:p w14:paraId="31E665D4" w14:textId="77777777" w:rsidR="00353AE1" w:rsidRPr="003547B6" w:rsidRDefault="00353AE1">
      <w:pPr>
        <w:pStyle w:val="a3"/>
        <w:rPr>
          <w:sz w:val="20"/>
          <w:lang w:val="en-US"/>
        </w:rPr>
      </w:pPr>
    </w:p>
    <w:p w14:paraId="6EDD449D" w14:textId="77777777" w:rsidR="00353AE1" w:rsidRPr="003547B6" w:rsidRDefault="00353AE1">
      <w:pPr>
        <w:pStyle w:val="a3"/>
        <w:rPr>
          <w:sz w:val="20"/>
          <w:lang w:val="en-US"/>
        </w:rPr>
      </w:pPr>
    </w:p>
    <w:p w14:paraId="399E29A1" w14:textId="77777777" w:rsidR="00353AE1" w:rsidRPr="003547B6" w:rsidRDefault="00353AE1">
      <w:pPr>
        <w:pStyle w:val="a3"/>
        <w:rPr>
          <w:sz w:val="20"/>
          <w:lang w:val="en-US"/>
        </w:rPr>
      </w:pPr>
    </w:p>
    <w:p w14:paraId="03AFE33A" w14:textId="77777777" w:rsidR="00353AE1" w:rsidRPr="003547B6" w:rsidRDefault="00353AE1">
      <w:pPr>
        <w:pStyle w:val="a3"/>
        <w:rPr>
          <w:sz w:val="20"/>
          <w:lang w:val="en-US"/>
        </w:rPr>
      </w:pPr>
    </w:p>
    <w:p w14:paraId="0DACE477" w14:textId="77777777" w:rsidR="00353AE1" w:rsidRPr="003547B6" w:rsidRDefault="00353AE1">
      <w:pPr>
        <w:pStyle w:val="a3"/>
        <w:rPr>
          <w:sz w:val="20"/>
          <w:lang w:val="en-US"/>
        </w:rPr>
      </w:pPr>
    </w:p>
    <w:p w14:paraId="3CC56C24" w14:textId="77777777" w:rsidR="00353AE1" w:rsidRPr="003547B6" w:rsidRDefault="00353AE1">
      <w:pPr>
        <w:pStyle w:val="a3"/>
        <w:rPr>
          <w:sz w:val="20"/>
          <w:lang w:val="en-US"/>
        </w:rPr>
      </w:pPr>
    </w:p>
    <w:p w14:paraId="7CD282C8" w14:textId="77777777" w:rsidR="00353AE1" w:rsidRPr="003547B6" w:rsidRDefault="00353AE1">
      <w:pPr>
        <w:pStyle w:val="a3"/>
        <w:rPr>
          <w:sz w:val="20"/>
          <w:lang w:val="en-US"/>
        </w:rPr>
      </w:pPr>
    </w:p>
    <w:p w14:paraId="32F02D77" w14:textId="77777777" w:rsidR="00353AE1" w:rsidRPr="003547B6" w:rsidRDefault="00353AE1">
      <w:pPr>
        <w:pStyle w:val="a3"/>
        <w:rPr>
          <w:sz w:val="20"/>
          <w:lang w:val="en-US"/>
        </w:rPr>
      </w:pPr>
    </w:p>
    <w:p w14:paraId="430CFCFB" w14:textId="77777777" w:rsidR="00353AE1" w:rsidRPr="003547B6" w:rsidRDefault="00353AE1">
      <w:pPr>
        <w:pStyle w:val="a3"/>
        <w:rPr>
          <w:sz w:val="20"/>
          <w:lang w:val="en-US"/>
        </w:rPr>
      </w:pPr>
    </w:p>
    <w:p w14:paraId="6451FF59" w14:textId="77777777" w:rsidR="00353AE1" w:rsidRPr="003547B6" w:rsidRDefault="00353AE1">
      <w:pPr>
        <w:pStyle w:val="a3"/>
        <w:spacing w:before="11"/>
        <w:rPr>
          <w:sz w:val="26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127"/>
        <w:gridCol w:w="2017"/>
        <w:gridCol w:w="2200"/>
      </w:tblGrid>
      <w:tr w:rsidR="00353AE1" w14:paraId="3DEB4973" w14:textId="77777777">
        <w:trPr>
          <w:trHeight w:val="1425"/>
        </w:trPr>
        <w:tc>
          <w:tcPr>
            <w:tcW w:w="3011" w:type="dxa"/>
          </w:tcPr>
          <w:p w14:paraId="38BDF530" w14:textId="77777777" w:rsidR="00353AE1" w:rsidRPr="003547B6" w:rsidRDefault="00353AE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127" w:type="dxa"/>
          </w:tcPr>
          <w:p w14:paraId="6A7415F1" w14:textId="77777777" w:rsidR="00353AE1" w:rsidRDefault="003547B6">
            <w:pPr>
              <w:pStyle w:val="TableParagraph"/>
              <w:ind w:left="1201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5542F49" wp14:editId="39A70B37">
                  <wp:extent cx="455822" cy="735520"/>
                  <wp:effectExtent l="0" t="0" r="0" b="0"/>
                  <wp:docPr id="2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822" cy="73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tcBorders>
              <w:bottom w:val="nil"/>
            </w:tcBorders>
          </w:tcPr>
          <w:p w14:paraId="027AA0C9" w14:textId="77777777" w:rsidR="00353AE1" w:rsidRDefault="003547B6">
            <w:pPr>
              <w:pStyle w:val="TableParagraph"/>
              <w:spacing w:line="249" w:lineRule="exact"/>
              <w:ind w:left="356" w:right="353"/>
              <w:jc w:val="center"/>
            </w:pPr>
            <w:r>
              <w:t>504415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  <w:p w14:paraId="3576F784" w14:textId="77777777" w:rsidR="00353AE1" w:rsidRDefault="003547B6">
            <w:pPr>
              <w:pStyle w:val="TableParagraph"/>
              <w:spacing w:before="1"/>
              <w:ind w:left="356" w:right="363"/>
              <w:jc w:val="center"/>
            </w:pPr>
            <w:r>
              <w:t>Screen2Video</w:t>
            </w:r>
          </w:p>
        </w:tc>
        <w:tc>
          <w:tcPr>
            <w:tcW w:w="2200" w:type="dxa"/>
            <w:vMerge w:val="restart"/>
          </w:tcPr>
          <w:p w14:paraId="30025B26" w14:textId="77777777" w:rsidR="00353AE1" w:rsidRDefault="003547B6">
            <w:pPr>
              <w:pStyle w:val="TableParagraph"/>
              <w:ind w:left="731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8661505" wp14:editId="5F414B10">
                  <wp:extent cx="457539" cy="666750"/>
                  <wp:effectExtent l="0" t="0" r="0" b="0"/>
                  <wp:docPr id="3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39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F8344" w14:textId="77777777" w:rsidR="00353AE1" w:rsidRDefault="003547B6">
            <w:pPr>
              <w:pStyle w:val="TableParagraph"/>
              <w:ind w:left="584" w:right="586"/>
              <w:jc w:val="center"/>
            </w:pPr>
            <w:r>
              <w:t>520302</w:t>
            </w:r>
          </w:p>
          <w:p w14:paraId="020BA5F8" w14:textId="77777777" w:rsidR="00353AE1" w:rsidRDefault="003547B6">
            <w:pPr>
              <w:pStyle w:val="TableParagraph"/>
              <w:ind w:left="584" w:right="586"/>
              <w:jc w:val="center"/>
            </w:pPr>
            <w:r>
              <w:t>Блок</w:t>
            </w:r>
            <w:r>
              <w:rPr>
                <w:spacing w:val="-6"/>
              </w:rPr>
              <w:t xml:space="preserve"> </w:t>
            </w:r>
            <w:r>
              <w:t>ТВМ</w:t>
            </w:r>
          </w:p>
          <w:p w14:paraId="13EABB8A" w14:textId="77777777" w:rsidR="00353AE1" w:rsidRDefault="003547B6">
            <w:pPr>
              <w:pStyle w:val="TableParagraph"/>
              <w:ind w:left="385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66E99461" wp14:editId="29EE38D6">
                  <wp:extent cx="896579" cy="589788"/>
                  <wp:effectExtent l="0" t="0" r="0" b="0"/>
                  <wp:docPr id="3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79" cy="58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96990" w14:textId="77777777" w:rsidR="00353AE1" w:rsidRDefault="003547B6">
            <w:pPr>
              <w:pStyle w:val="TableParagraph"/>
              <w:spacing w:line="247" w:lineRule="exact"/>
              <w:ind w:left="584" w:right="586"/>
              <w:jc w:val="center"/>
            </w:pPr>
            <w:r>
              <w:t>540340</w:t>
            </w:r>
          </w:p>
          <w:p w14:paraId="62C38E48" w14:textId="77777777" w:rsidR="00353AE1" w:rsidRDefault="003547B6">
            <w:pPr>
              <w:pStyle w:val="TableParagraph"/>
              <w:spacing w:after="4"/>
              <w:ind w:left="103" w:right="108" w:firstLine="3"/>
              <w:jc w:val="center"/>
            </w:pPr>
            <w:r>
              <w:rPr>
                <w:spacing w:val="-1"/>
              </w:rPr>
              <w:t xml:space="preserve">Устройство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звуковойстимуляции</w:t>
            </w:r>
            <w:proofErr w:type="spellEnd"/>
          </w:p>
          <w:p w14:paraId="03363940" w14:textId="77777777" w:rsidR="00353AE1" w:rsidRDefault="003547B6">
            <w:pPr>
              <w:pStyle w:val="TableParagraph"/>
              <w:ind w:right="-4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3073D4A" wp14:editId="37C707AA">
                  <wp:extent cx="1386559" cy="723900"/>
                  <wp:effectExtent l="0" t="0" r="0" b="0"/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59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EFE9A" w14:textId="77777777" w:rsidR="00353AE1" w:rsidRDefault="003547B6">
            <w:pPr>
              <w:pStyle w:val="TableParagraph"/>
              <w:ind w:left="584" w:right="586"/>
              <w:jc w:val="center"/>
            </w:pPr>
            <w:r>
              <w:t>505055</w:t>
            </w:r>
          </w:p>
          <w:p w14:paraId="55BA362F" w14:textId="77777777" w:rsidR="00353AE1" w:rsidRDefault="003547B6">
            <w:pPr>
              <w:pStyle w:val="TableParagraph"/>
              <w:ind w:left="108" w:right="113" w:firstLine="3"/>
              <w:jc w:val="center"/>
            </w:pPr>
            <w:r>
              <w:rPr>
                <w:spacing w:val="-1"/>
              </w:rPr>
              <w:t xml:space="preserve">Устройство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световойстимуляции</w:t>
            </w:r>
            <w:proofErr w:type="spellEnd"/>
          </w:p>
          <w:p w14:paraId="63BD8A8E" w14:textId="77777777" w:rsidR="00353AE1" w:rsidRDefault="003547B6">
            <w:pPr>
              <w:pStyle w:val="TableParagraph"/>
              <w:ind w:left="2" w:right="-4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697DDF0B" wp14:editId="1CE2A47B">
                  <wp:extent cx="1382842" cy="825055"/>
                  <wp:effectExtent l="0" t="0" r="0" b="0"/>
                  <wp:docPr id="3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842" cy="82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94F7C" w14:textId="77777777" w:rsidR="00353AE1" w:rsidRDefault="003547B6">
            <w:pPr>
              <w:pStyle w:val="TableParagraph"/>
              <w:ind w:left="584" w:right="586"/>
              <w:jc w:val="center"/>
            </w:pPr>
            <w:r>
              <w:t>Принтер</w:t>
            </w:r>
          </w:p>
        </w:tc>
      </w:tr>
      <w:tr w:rsidR="00353AE1" w14:paraId="286F281B" w14:textId="77777777">
        <w:trPr>
          <w:trHeight w:val="2434"/>
        </w:trPr>
        <w:tc>
          <w:tcPr>
            <w:tcW w:w="3011" w:type="dxa"/>
          </w:tcPr>
          <w:p w14:paraId="066D8EEE" w14:textId="77777777" w:rsidR="00353AE1" w:rsidRDefault="003547B6">
            <w:pPr>
              <w:pStyle w:val="TableParagraph"/>
              <w:spacing w:line="245" w:lineRule="exact"/>
              <w:ind w:left="263" w:right="257"/>
              <w:jc w:val="center"/>
            </w:pPr>
            <w:r>
              <w:t>504271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  <w:p w14:paraId="3411053F" w14:textId="77777777" w:rsidR="00353AE1" w:rsidRDefault="003547B6">
            <w:pPr>
              <w:pStyle w:val="TableParagraph"/>
              <w:spacing w:before="1"/>
              <w:ind w:left="263" w:right="257"/>
              <w:jc w:val="center"/>
            </w:pPr>
            <w:r>
              <w:rPr>
                <w:spacing w:val="-1"/>
              </w:rPr>
              <w:t>Усилитель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ISIS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Headbox16</w:t>
            </w:r>
            <w:r>
              <w:rPr>
                <w:spacing w:val="-52"/>
              </w:rPr>
              <w:t xml:space="preserve"> </w:t>
            </w:r>
            <w:r>
              <w:t>каналов</w:t>
            </w:r>
            <w:r>
              <w:rPr>
                <w:spacing w:val="2"/>
              </w:rPr>
              <w:t xml:space="preserve"> </w:t>
            </w:r>
            <w:r>
              <w:t>(16</w:t>
            </w:r>
            <w:r>
              <w:rPr>
                <w:spacing w:val="1"/>
              </w:rPr>
              <w:t xml:space="preserve"> </w:t>
            </w:r>
            <w:r>
              <w:t>дифференциальных)</w:t>
            </w:r>
          </w:p>
          <w:p w14:paraId="0C0311FD" w14:textId="77777777" w:rsidR="00353AE1" w:rsidRDefault="003547B6">
            <w:pPr>
              <w:pStyle w:val="TableParagraph"/>
              <w:ind w:left="601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DCCC359" wp14:editId="736EFDCD">
                  <wp:extent cx="1143000" cy="619125"/>
                  <wp:effectExtent l="0" t="0" r="0" b="0"/>
                  <wp:docPr id="3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5D10D" w14:textId="77777777" w:rsidR="00353AE1" w:rsidRDefault="00353AE1">
            <w:pPr>
              <w:pStyle w:val="TableParagraph"/>
              <w:rPr>
                <w:rFonts w:ascii="Tahoma"/>
                <w:sz w:val="20"/>
              </w:rPr>
            </w:pPr>
          </w:p>
          <w:p w14:paraId="61C1DE20" w14:textId="77777777" w:rsidR="00353AE1" w:rsidRDefault="00353AE1">
            <w:pPr>
              <w:pStyle w:val="TableParagraph"/>
              <w:spacing w:before="8"/>
              <w:rPr>
                <w:rFonts w:ascii="Tahoma"/>
                <w:sz w:val="17"/>
              </w:rPr>
            </w:pPr>
          </w:p>
        </w:tc>
        <w:tc>
          <w:tcPr>
            <w:tcW w:w="3127" w:type="dxa"/>
          </w:tcPr>
          <w:p w14:paraId="65735BF2" w14:textId="77777777" w:rsidR="00353AE1" w:rsidRDefault="003547B6">
            <w:pPr>
              <w:pStyle w:val="TableParagraph"/>
              <w:spacing w:line="245" w:lineRule="exact"/>
              <w:ind w:left="289" w:right="274"/>
              <w:jc w:val="center"/>
            </w:pPr>
            <w:r>
              <w:t>540531</w:t>
            </w:r>
            <w:r>
              <w:rPr>
                <w:spacing w:val="-7"/>
              </w:rPr>
              <w:t xml:space="preserve"> </w:t>
            </w:r>
            <w:r>
              <w:t>и 540532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  <w:p w14:paraId="159B4974" w14:textId="77777777" w:rsidR="00353AE1" w:rsidRDefault="003547B6">
            <w:pPr>
              <w:pStyle w:val="TableParagraph"/>
              <w:spacing w:before="1"/>
              <w:ind w:left="109" w:right="97" w:hanging="5"/>
              <w:jc w:val="center"/>
            </w:pPr>
            <w:r>
              <w:t>Устройства для подключения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дифференциальных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электродов</w:t>
            </w:r>
          </w:p>
          <w:p w14:paraId="015DA842" w14:textId="77777777" w:rsidR="00353AE1" w:rsidRDefault="003547B6">
            <w:pPr>
              <w:pStyle w:val="TableParagraph"/>
              <w:ind w:left="1199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040BA4D3" wp14:editId="4DBEF62A">
                  <wp:extent cx="457200" cy="742950"/>
                  <wp:effectExtent l="0" t="0" r="0" b="0"/>
                  <wp:docPr id="4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0C998A" w14:textId="77777777" w:rsidR="00353AE1" w:rsidRDefault="00353AE1">
            <w:pPr>
              <w:pStyle w:val="TableParagraph"/>
              <w:rPr>
                <w:rFonts w:ascii="Tahoma"/>
                <w:sz w:val="20"/>
              </w:rPr>
            </w:pPr>
          </w:p>
          <w:p w14:paraId="5B6AE107" w14:textId="77777777" w:rsidR="00353AE1" w:rsidRDefault="00353AE1">
            <w:pPr>
              <w:pStyle w:val="TableParagraph"/>
              <w:spacing w:before="5"/>
              <w:rPr>
                <w:rFonts w:ascii="Tahom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E47C117" w14:textId="77777777" w:rsidR="00353AE1" w:rsidRDefault="00353AE1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11C75E09" w14:textId="77777777" w:rsidR="00353AE1" w:rsidRDefault="00353AE1">
            <w:pPr>
              <w:rPr>
                <w:sz w:val="2"/>
                <w:szCs w:val="2"/>
              </w:rPr>
            </w:pPr>
          </w:p>
        </w:tc>
      </w:tr>
      <w:tr w:rsidR="00353AE1" w14:paraId="10270135" w14:textId="77777777">
        <w:trPr>
          <w:trHeight w:val="2055"/>
        </w:trPr>
        <w:tc>
          <w:tcPr>
            <w:tcW w:w="3011" w:type="dxa"/>
            <w:tcBorders>
              <w:bottom w:val="nil"/>
            </w:tcBorders>
          </w:tcPr>
          <w:p w14:paraId="4B626D6C" w14:textId="77777777" w:rsidR="00353AE1" w:rsidRDefault="003547B6">
            <w:pPr>
              <w:pStyle w:val="TableParagraph"/>
              <w:spacing w:line="249" w:lineRule="exact"/>
              <w:ind w:left="825"/>
            </w:pPr>
            <w:r>
              <w:t>504180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  <w:p w14:paraId="1A0CAB5E" w14:textId="77777777" w:rsidR="00353AE1" w:rsidRDefault="003547B6">
            <w:pPr>
              <w:pStyle w:val="TableParagraph"/>
              <w:spacing w:before="3" w:line="237" w:lineRule="auto"/>
              <w:ind w:left="782" w:right="703" w:hanging="58"/>
            </w:pPr>
            <w:r>
              <w:rPr>
                <w:spacing w:val="-2"/>
              </w:rPr>
              <w:t>Стимулятор ISIS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Neurostimulator</w:t>
            </w:r>
            <w:proofErr w:type="spellEnd"/>
          </w:p>
          <w:p w14:paraId="7316F489" w14:textId="77777777" w:rsidR="00353AE1" w:rsidRDefault="003547B6">
            <w:pPr>
              <w:pStyle w:val="TableParagraph"/>
              <w:ind w:left="571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1F675FC" wp14:editId="57191E63">
                  <wp:extent cx="1181100" cy="619125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01F3C" w14:textId="77777777" w:rsidR="00353AE1" w:rsidRDefault="00353AE1">
            <w:pPr>
              <w:pStyle w:val="TableParagraph"/>
              <w:spacing w:before="1"/>
              <w:rPr>
                <w:rFonts w:ascii="Tahoma"/>
                <w:sz w:val="27"/>
              </w:rPr>
            </w:pPr>
          </w:p>
        </w:tc>
        <w:tc>
          <w:tcPr>
            <w:tcW w:w="3127" w:type="dxa"/>
            <w:tcBorders>
              <w:bottom w:val="nil"/>
            </w:tcBorders>
          </w:tcPr>
          <w:p w14:paraId="49AB1730" w14:textId="77777777" w:rsidR="00353AE1" w:rsidRDefault="003547B6">
            <w:pPr>
              <w:pStyle w:val="TableParagraph"/>
              <w:spacing w:line="249" w:lineRule="exact"/>
              <w:ind w:left="289" w:right="274"/>
              <w:jc w:val="center"/>
            </w:pPr>
            <w:r>
              <w:t>540501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  <w:p w14:paraId="43A576D6" w14:textId="77777777" w:rsidR="00353AE1" w:rsidRDefault="003547B6">
            <w:pPr>
              <w:pStyle w:val="TableParagraph"/>
              <w:spacing w:before="1" w:after="2"/>
              <w:ind w:left="289" w:right="272"/>
              <w:jc w:val="center"/>
            </w:pPr>
            <w:r>
              <w:t>ССВП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DNS</w:t>
            </w:r>
            <w:r>
              <w:rPr>
                <w:spacing w:val="-6"/>
              </w:rPr>
              <w:t xml:space="preserve"> </w:t>
            </w:r>
            <w:r>
              <w:t>режимы</w:t>
            </w:r>
          </w:p>
          <w:p w14:paraId="3DCCC6E2" w14:textId="77777777" w:rsidR="00353AE1" w:rsidRDefault="003547B6">
            <w:pPr>
              <w:pStyle w:val="TableParagraph"/>
              <w:ind w:left="12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9AF8DA2" wp14:editId="5ED97F9A">
                  <wp:extent cx="447675" cy="666750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6AF74" w14:textId="77777777" w:rsidR="00353AE1" w:rsidRDefault="003547B6">
            <w:pPr>
              <w:pStyle w:val="TableParagraph"/>
              <w:ind w:left="289" w:right="274"/>
              <w:jc w:val="center"/>
            </w:pPr>
            <w:r>
              <w:t>540511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  <w:p w14:paraId="59B5EFCC" w14:textId="77777777" w:rsidR="00353AE1" w:rsidRDefault="003547B6">
            <w:pPr>
              <w:pStyle w:val="TableParagraph"/>
              <w:spacing w:line="229" w:lineRule="exact"/>
              <w:ind w:left="285" w:right="274"/>
              <w:jc w:val="center"/>
            </w:pPr>
            <w:r>
              <w:t>MEP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остальные</w:t>
            </w:r>
            <w:r>
              <w:rPr>
                <w:spacing w:val="-8"/>
              </w:rPr>
              <w:t xml:space="preserve"> </w:t>
            </w:r>
            <w:r>
              <w:t>режимы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3BD4C49" w14:textId="77777777" w:rsidR="00353AE1" w:rsidRDefault="00353AE1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00246AEF" w14:textId="77777777" w:rsidR="00353AE1" w:rsidRDefault="00353AE1">
            <w:pPr>
              <w:rPr>
                <w:sz w:val="2"/>
                <w:szCs w:val="2"/>
              </w:rPr>
            </w:pPr>
          </w:p>
        </w:tc>
      </w:tr>
      <w:tr w:rsidR="00353AE1" w14:paraId="08443E02" w14:textId="77777777">
        <w:trPr>
          <w:trHeight w:val="1299"/>
        </w:trPr>
        <w:tc>
          <w:tcPr>
            <w:tcW w:w="3011" w:type="dxa"/>
            <w:tcBorders>
              <w:top w:val="nil"/>
            </w:tcBorders>
          </w:tcPr>
          <w:p w14:paraId="43661271" w14:textId="77777777" w:rsidR="00353AE1" w:rsidRDefault="00353AE1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</w:tcBorders>
          </w:tcPr>
          <w:p w14:paraId="3DDE4622" w14:textId="77777777" w:rsidR="00353AE1" w:rsidRDefault="003547B6">
            <w:pPr>
              <w:pStyle w:val="TableParagraph"/>
              <w:ind w:left="121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9012B9C" wp14:editId="1CF2D265">
                  <wp:extent cx="439823" cy="647700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23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tcBorders>
              <w:top w:val="nil"/>
            </w:tcBorders>
          </w:tcPr>
          <w:p w14:paraId="1335648A" w14:textId="77777777" w:rsidR="00353AE1" w:rsidRDefault="00353AE1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025EC1FA" w14:textId="77777777" w:rsidR="00353AE1" w:rsidRDefault="00353AE1">
            <w:pPr>
              <w:rPr>
                <w:sz w:val="2"/>
                <w:szCs w:val="2"/>
              </w:rPr>
            </w:pPr>
          </w:p>
        </w:tc>
      </w:tr>
      <w:tr w:rsidR="00353AE1" w14:paraId="7FAC7018" w14:textId="77777777">
        <w:trPr>
          <w:trHeight w:val="254"/>
        </w:trPr>
        <w:tc>
          <w:tcPr>
            <w:tcW w:w="10355" w:type="dxa"/>
            <w:gridSpan w:val="4"/>
          </w:tcPr>
          <w:p w14:paraId="3D0B9052" w14:textId="77777777" w:rsidR="00353AE1" w:rsidRDefault="003547B6">
            <w:pPr>
              <w:pStyle w:val="TableParagraph"/>
              <w:spacing w:before="1" w:line="233" w:lineRule="exact"/>
              <w:ind w:left="2112" w:right="2108"/>
              <w:jc w:val="center"/>
              <w:rPr>
                <w:b/>
              </w:rPr>
            </w:pPr>
            <w:r>
              <w:rPr>
                <w:b/>
                <w:spacing w:val="-1"/>
              </w:rPr>
              <w:t>Общая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стоимость: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(Восемьдесят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миллионов)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тенге.</w:t>
            </w:r>
          </w:p>
        </w:tc>
      </w:tr>
    </w:tbl>
    <w:p w14:paraId="1555433B" w14:textId="77777777" w:rsidR="00353AE1" w:rsidRDefault="00353AE1">
      <w:pPr>
        <w:pStyle w:val="a3"/>
        <w:spacing w:before="5"/>
        <w:rPr>
          <w:sz w:val="7"/>
        </w:rPr>
      </w:pPr>
    </w:p>
    <w:p w14:paraId="0300E150" w14:textId="77777777" w:rsidR="00353AE1" w:rsidRDefault="003547B6">
      <w:pPr>
        <w:spacing w:before="92"/>
        <w:ind w:left="397"/>
        <w:rPr>
          <w:sz w:val="16"/>
        </w:rPr>
      </w:pPr>
      <w:r>
        <w:rPr>
          <w:b/>
          <w:sz w:val="16"/>
        </w:rPr>
        <w:t>*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5"/>
          <w:sz w:val="16"/>
        </w:rPr>
        <w:t xml:space="preserve"> </w:t>
      </w:r>
      <w:r>
        <w:rPr>
          <w:sz w:val="16"/>
        </w:rPr>
        <w:t>валютного</w:t>
      </w:r>
      <w:r>
        <w:rPr>
          <w:spacing w:val="-8"/>
          <w:sz w:val="16"/>
        </w:rPr>
        <w:t xml:space="preserve"> </w:t>
      </w:r>
      <w:r>
        <w:rPr>
          <w:sz w:val="16"/>
        </w:rPr>
        <w:t>курса</w:t>
      </w:r>
      <w:r>
        <w:rPr>
          <w:spacing w:val="2"/>
          <w:sz w:val="16"/>
        </w:rPr>
        <w:t xml:space="preserve"> </w:t>
      </w:r>
      <w:r>
        <w:rPr>
          <w:sz w:val="16"/>
        </w:rPr>
        <w:t>тенге</w:t>
      </w:r>
      <w:r>
        <w:rPr>
          <w:spacing w:val="-8"/>
          <w:sz w:val="16"/>
        </w:rPr>
        <w:t xml:space="preserve"> </w:t>
      </w:r>
      <w:r>
        <w:rPr>
          <w:sz w:val="16"/>
        </w:rPr>
        <w:t>более</w:t>
      </w:r>
      <w:r>
        <w:rPr>
          <w:spacing w:val="-3"/>
          <w:sz w:val="16"/>
        </w:rPr>
        <w:t xml:space="preserve"> </w:t>
      </w:r>
      <w:r>
        <w:rPr>
          <w:sz w:val="16"/>
        </w:rPr>
        <w:t>чем на</w:t>
      </w:r>
      <w:r>
        <w:rPr>
          <w:spacing w:val="-4"/>
          <w:sz w:val="16"/>
        </w:rPr>
        <w:t xml:space="preserve"> </w:t>
      </w:r>
      <w:r>
        <w:rPr>
          <w:sz w:val="16"/>
        </w:rPr>
        <w:t>3</w:t>
      </w:r>
      <w:proofErr w:type="gramStart"/>
      <w:r>
        <w:rPr>
          <w:sz w:val="16"/>
        </w:rPr>
        <w:t>%</w:t>
      </w:r>
      <w:r>
        <w:rPr>
          <w:spacing w:val="-2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просим</w:t>
      </w:r>
      <w:r>
        <w:rPr>
          <w:spacing w:val="1"/>
          <w:sz w:val="16"/>
        </w:rPr>
        <w:t xml:space="preserve"> </w:t>
      </w:r>
      <w:r>
        <w:rPr>
          <w:sz w:val="16"/>
        </w:rPr>
        <w:t>дополнительно</w:t>
      </w:r>
      <w:r>
        <w:rPr>
          <w:spacing w:val="-8"/>
          <w:sz w:val="16"/>
        </w:rPr>
        <w:t xml:space="preserve"> </w:t>
      </w:r>
      <w:r>
        <w:rPr>
          <w:sz w:val="16"/>
        </w:rPr>
        <w:t>подтверждать актуальность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данного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предложения.</w:t>
      </w:r>
    </w:p>
    <w:p w14:paraId="53D07A5A" w14:textId="77777777" w:rsidR="00353AE1" w:rsidRDefault="00353AE1">
      <w:pPr>
        <w:rPr>
          <w:sz w:val="20"/>
        </w:rPr>
      </w:pPr>
    </w:p>
    <w:p w14:paraId="7FF2A2B0" w14:textId="77777777" w:rsidR="00353AE1" w:rsidRDefault="00353AE1">
      <w:pPr>
        <w:rPr>
          <w:sz w:val="20"/>
        </w:rPr>
      </w:pPr>
    </w:p>
    <w:p w14:paraId="1A584289" w14:textId="77777777" w:rsidR="00353AE1" w:rsidRDefault="00353AE1">
      <w:pPr>
        <w:rPr>
          <w:sz w:val="20"/>
        </w:rPr>
      </w:pPr>
    </w:p>
    <w:p w14:paraId="46FD3A57" w14:textId="77777777" w:rsidR="00353AE1" w:rsidRDefault="00353AE1">
      <w:pPr>
        <w:rPr>
          <w:sz w:val="20"/>
        </w:rPr>
      </w:pPr>
    </w:p>
    <w:p w14:paraId="7BB3FAC3" w14:textId="77777777" w:rsidR="00353AE1" w:rsidRDefault="00353AE1">
      <w:pPr>
        <w:rPr>
          <w:sz w:val="20"/>
        </w:rPr>
      </w:pPr>
    </w:p>
    <w:p w14:paraId="42A7FEE7" w14:textId="77777777" w:rsidR="00353AE1" w:rsidRDefault="00353AE1">
      <w:pPr>
        <w:rPr>
          <w:sz w:val="20"/>
        </w:rPr>
      </w:pPr>
    </w:p>
    <w:p w14:paraId="41EACBB2" w14:textId="77777777" w:rsidR="00353AE1" w:rsidRDefault="00353AE1">
      <w:pPr>
        <w:rPr>
          <w:sz w:val="20"/>
        </w:rPr>
      </w:pPr>
    </w:p>
    <w:p w14:paraId="67953517" w14:textId="77777777" w:rsidR="00353AE1" w:rsidRDefault="00353AE1">
      <w:pPr>
        <w:rPr>
          <w:sz w:val="20"/>
        </w:rPr>
      </w:pPr>
    </w:p>
    <w:p w14:paraId="6222B3DB" w14:textId="77777777" w:rsidR="00353AE1" w:rsidRDefault="00353AE1">
      <w:pPr>
        <w:rPr>
          <w:sz w:val="20"/>
        </w:rPr>
      </w:pPr>
    </w:p>
    <w:p w14:paraId="685AC61A" w14:textId="77777777" w:rsidR="00353AE1" w:rsidRDefault="00353AE1">
      <w:pPr>
        <w:rPr>
          <w:sz w:val="20"/>
        </w:rPr>
      </w:pPr>
    </w:p>
    <w:p w14:paraId="7D6EC2B6" w14:textId="77777777" w:rsidR="00353AE1" w:rsidRDefault="00353AE1">
      <w:pPr>
        <w:rPr>
          <w:sz w:val="20"/>
        </w:rPr>
      </w:pPr>
    </w:p>
    <w:p w14:paraId="1D30B635" w14:textId="77777777" w:rsidR="00353AE1" w:rsidRDefault="00353AE1">
      <w:pPr>
        <w:rPr>
          <w:sz w:val="20"/>
        </w:rPr>
      </w:pPr>
    </w:p>
    <w:p w14:paraId="70CACCEB" w14:textId="77777777" w:rsidR="00353AE1" w:rsidRDefault="00353AE1">
      <w:pPr>
        <w:rPr>
          <w:sz w:val="20"/>
        </w:rPr>
      </w:pPr>
    </w:p>
    <w:p w14:paraId="2F244005" w14:textId="77777777" w:rsidR="00353AE1" w:rsidRDefault="00353AE1">
      <w:pPr>
        <w:rPr>
          <w:sz w:val="20"/>
        </w:rPr>
      </w:pPr>
    </w:p>
    <w:p w14:paraId="1CB8C1FB" w14:textId="77777777" w:rsidR="00353AE1" w:rsidRDefault="00353AE1">
      <w:pPr>
        <w:rPr>
          <w:sz w:val="20"/>
        </w:rPr>
      </w:pPr>
    </w:p>
    <w:p w14:paraId="76F67C91" w14:textId="77777777" w:rsidR="00353AE1" w:rsidRDefault="00353AE1">
      <w:pPr>
        <w:rPr>
          <w:sz w:val="20"/>
        </w:rPr>
      </w:pPr>
    </w:p>
    <w:p w14:paraId="6915C454" w14:textId="77777777" w:rsidR="00353AE1" w:rsidRDefault="00353AE1">
      <w:pPr>
        <w:rPr>
          <w:sz w:val="20"/>
        </w:rPr>
      </w:pPr>
    </w:p>
    <w:p w14:paraId="0319BBE3" w14:textId="77777777" w:rsidR="00353AE1" w:rsidRDefault="00353AE1">
      <w:pPr>
        <w:rPr>
          <w:sz w:val="20"/>
        </w:rPr>
      </w:pPr>
    </w:p>
    <w:p w14:paraId="0D49A020" w14:textId="77777777" w:rsidR="00353AE1" w:rsidRDefault="00353AE1">
      <w:pPr>
        <w:rPr>
          <w:sz w:val="20"/>
        </w:rPr>
      </w:pPr>
    </w:p>
    <w:p w14:paraId="5C90A8FE" w14:textId="77777777" w:rsidR="00353AE1" w:rsidRDefault="00353AE1">
      <w:pPr>
        <w:rPr>
          <w:sz w:val="20"/>
        </w:rPr>
      </w:pPr>
    </w:p>
    <w:p w14:paraId="34B0000A" w14:textId="77777777" w:rsidR="00353AE1" w:rsidRDefault="00353AE1">
      <w:pPr>
        <w:rPr>
          <w:sz w:val="20"/>
        </w:rPr>
      </w:pPr>
    </w:p>
    <w:p w14:paraId="5EFE6024" w14:textId="77777777" w:rsidR="00353AE1" w:rsidRDefault="00353AE1">
      <w:pPr>
        <w:rPr>
          <w:sz w:val="20"/>
        </w:rPr>
      </w:pPr>
    </w:p>
    <w:p w14:paraId="5FBB1D1E" w14:textId="77777777" w:rsidR="00353AE1" w:rsidRDefault="00353AE1">
      <w:pPr>
        <w:spacing w:before="2"/>
        <w:rPr>
          <w:sz w:val="20"/>
        </w:rPr>
      </w:pPr>
    </w:p>
    <w:p w14:paraId="2858F226" w14:textId="77777777" w:rsidR="00353AE1" w:rsidRDefault="00353AE1">
      <w:pPr>
        <w:rPr>
          <w:sz w:val="20"/>
        </w:rPr>
        <w:sectPr w:rsidR="00353AE1">
          <w:footerReference w:type="default" r:id="rId34"/>
          <w:pgSz w:w="11910" w:h="16840"/>
          <w:pgMar w:top="0" w:right="440" w:bottom="600" w:left="880" w:header="0" w:footer="406" w:gutter="0"/>
          <w:cols w:space="720"/>
        </w:sectPr>
      </w:pPr>
    </w:p>
    <w:p w14:paraId="774E6502" w14:textId="77777777" w:rsidR="00353AE1" w:rsidRPr="003547B6" w:rsidRDefault="003547B6">
      <w:pPr>
        <w:pStyle w:val="1"/>
        <w:rPr>
          <w:lang w:val="en-US"/>
        </w:rPr>
      </w:pPr>
      <w:r>
        <w:pict w14:anchorId="2A7E348D">
          <v:group id="_x0000_s1031" style="position:absolute;left:0;text-align:left;margin-left:131.25pt;margin-top:33pt;width:90.65pt;height:23.45pt;z-index:15732736;mso-position-horizontal-relative:page;mso-position-vertical-relative:page" coordorigin="2625,660" coordsize="1813,469">
            <v:shape id="_x0000_s1037" style="position:absolute;left:2625;top:660;width:212;height:465" coordorigin="2625,660" coordsize="212,465" o:spt="100" adj="0,,0" path="m2765,837r-84,l2681,1031r1,21l2686,1072r3,7l2691,1088r4,6l2700,1101r5,5l2713,1112r6,4l2727,1118r9,3l2745,1123r10,1l2782,1124r16,-1l2814,1122r13,-4l2827,1062r-24,l2793,1060r-8,-1l2778,1054r-5,-4l2769,1045r-2,-7l2765,1029r,-192xm2827,1059r-12,1l2803,1062r24,l2827,1059xm2837,772r-212,l2625,837r212,l2837,772xm2765,660r-84,l2681,758r9,-1l2698,755r7,-1l2714,752r14,-9l2740,733r10,-13l2759,706r2,-7l2763,690r1,-7l2765,674r,-14xe" fillcolor="#004646" stroked="f">
              <v:stroke joinstyle="round"/>
              <v:formulas/>
              <v:path arrowok="t" o:connecttype="segments"/>
            </v:shape>
            <v:shape id="_x0000_s1036" type="#_x0000_t75" style="position:absolute;left:2901;top:764;width:306;height:365">
              <v:imagedata r:id="rId7" o:title=""/>
            </v:shape>
            <v:shape id="_x0000_s1035" type="#_x0000_t75" style="position:absolute;left:3276;top:772;width:219;height:347">
              <v:imagedata r:id="rId8" o:title=""/>
            </v:shape>
            <v:shape id="_x0000_s1034" style="position:absolute;left:3561;top:660;width:111;height:461" coordorigin="3562,660" coordsize="111,461" path="m3672,660r-110,l3567,661r9,4l3587,676r1,4l3588,1121r84,l3672,660xe" fillcolor="#004646" stroked="f">
              <v:path arrowok="t"/>
            </v:shape>
            <v:shape id="_x0000_s1033" type="#_x0000_t75" style="position:absolute;left:3736;top:764;width:306;height:365">
              <v:imagedata r:id="rId9" o:title=""/>
            </v:shape>
            <v:shape id="_x0000_s1032" type="#_x0000_t75" style="position:absolute;left:4112;top:764;width:326;height:355">
              <v:imagedata r:id="rId10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3248" behindDoc="0" locked="0" layoutInCell="1" allowOverlap="1" wp14:anchorId="46B2C01E" wp14:editId="52810FE5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5888" cy="174878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4BAB98">
          <v:group id="_x0000_s1027" style="position:absolute;left:0;text-align:left;margin-left:59.95pt;margin-top:29.05pt;width:53.15pt;height:58.4pt;z-index:15733760;mso-position-horizontal-relative:page;mso-position-vertical-relative:page" coordorigin="1199,581" coordsize="1063,1168">
            <v:shape id="_x0000_s1030" style="position:absolute;left:1199;top:581;width:1063;height:1168" coordorigin="1199,581" coordsize="1063,1168" o:spt="100" adj="0,,0" path="m1637,581r-335,l1302,817r-103,l1199,1067r103,l1301,1384r,99l1302,1498r1,22l1308,1545r9,26l1322,1585r6,15l1336,1615r10,15l1356,1645r12,15l1381,1674r15,13l1408,1697r15,10l1436,1716r15,6l1477,1733r24,8l1520,1746r16,1l1548,1748r160,l1731,1747r26,-4l1785,1736r17,-5l1819,1724r14,-7l1846,1711r3,-228l1743,1483r-11,-1l1719,1481r-10,-3l1698,1475r-10,-4l1680,1465r-9,-7l1664,1451r-6,-8l1649,1429r-2,-7l1643,1411r-1,-12l1640,1384r-2,-316l2260,1068,1928,811r-291,l1637,581xm2260,1068r-330,l1930,1748r331,l2261,1069r-1,-1xm1849,1453r-13,7l1821,1466r-13,6l1795,1477r-13,3l1768,1482r-12,1l1849,1483r,-30xe" fillcolor="#5f2260" stroked="f">
              <v:stroke joinstyle="round"/>
              <v:formulas/>
              <v:path arrowok="t" o:connecttype="segments"/>
            </v:shape>
            <v:shape id="_x0000_s1029" style="position:absolute;left:1930;top:581;width:331;height:1168" coordorigin="1930,581" coordsize="331,1168" o:spt="100" adj="0,,0" path="m2261,1069r-331,-1l1930,1748r331,l2261,1069xm2261,581r-331,l2261,826r,-245xe" fillcolor="#693066" stroked="f">
              <v:stroke joinstyle="round"/>
              <v:formulas/>
              <v:path arrowok="t" o:connecttype="segments"/>
            </v:shape>
            <v:shape id="_x0000_s1028" style="position:absolute;left:1930;top:1068;width:331;height:253" coordorigin="1930,1068" coordsize="331,253" path="m1930,1068r331,253l2261,1069r-331,-1xe" fillcolor="#2f282e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3E02B32C" wp14:editId="08A0675E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56400" cy="63150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CAA4676">
          <v:shape id="_x0000_s1026" style="position:absolute;left:0;text-align:left;margin-left:422.6pt;margin-top:0;width:172.55pt;height:132.65pt;z-index:-15971840;mso-position-horizontal-relative:page;mso-position-vertical-relative:page" coordorigin="8452" coordsize="3451,2653" path="m11903,l8452,r3451,2653l11903,xe" fillcolor="#5f2260" stroked="f">
            <v:path arrowok="t"/>
            <w10:wrap anchorx="page" anchory="page"/>
          </v:shape>
        </w:pict>
      </w:r>
      <w:r w:rsidRPr="003547B6">
        <w:rPr>
          <w:lang w:val="en-US"/>
        </w:rPr>
        <w:t>JŞS</w:t>
      </w:r>
      <w:r w:rsidRPr="003547B6">
        <w:rPr>
          <w:spacing w:val="-7"/>
          <w:lang w:val="en-US"/>
        </w:rPr>
        <w:t xml:space="preserve"> </w:t>
      </w:r>
      <w:r w:rsidRPr="003547B6">
        <w:rPr>
          <w:lang w:val="en-US"/>
        </w:rPr>
        <w:t>«Tarlan</w:t>
      </w:r>
      <w:r w:rsidRPr="003547B6">
        <w:rPr>
          <w:spacing w:val="-2"/>
          <w:lang w:val="en-US"/>
        </w:rPr>
        <w:t xml:space="preserve"> </w:t>
      </w:r>
      <w:r w:rsidRPr="003547B6">
        <w:rPr>
          <w:lang w:val="en-US"/>
        </w:rPr>
        <w:t>International»</w:t>
      </w:r>
      <w:r w:rsidRPr="003547B6">
        <w:rPr>
          <w:spacing w:val="-38"/>
          <w:lang w:val="en-US"/>
        </w:rPr>
        <w:t xml:space="preserve"> </w:t>
      </w:r>
      <w:r w:rsidRPr="003547B6">
        <w:rPr>
          <w:lang w:val="en-US"/>
        </w:rPr>
        <w:t>BIN:</w:t>
      </w:r>
      <w:r w:rsidRPr="003547B6">
        <w:rPr>
          <w:spacing w:val="2"/>
          <w:lang w:val="en-US"/>
        </w:rPr>
        <w:t xml:space="preserve"> </w:t>
      </w:r>
      <w:r w:rsidRPr="003547B6">
        <w:rPr>
          <w:lang w:val="en-US"/>
        </w:rPr>
        <w:t>210640031044</w:t>
      </w:r>
    </w:p>
    <w:p w14:paraId="1585E954" w14:textId="77777777" w:rsidR="00353AE1" w:rsidRPr="003547B6" w:rsidRDefault="003547B6">
      <w:pPr>
        <w:pStyle w:val="a3"/>
        <w:spacing w:before="99" w:line="244" w:lineRule="auto"/>
        <w:ind w:left="627" w:right="-6"/>
        <w:rPr>
          <w:lang w:val="en-US"/>
        </w:rPr>
      </w:pPr>
      <w:r w:rsidRPr="003547B6">
        <w:rPr>
          <w:lang w:val="en-US"/>
        </w:rPr>
        <w:br w:type="column"/>
      </w:r>
      <w:r w:rsidRPr="003547B6">
        <w:rPr>
          <w:lang w:val="en-US"/>
        </w:rPr>
        <w:t>010000,</w:t>
      </w:r>
      <w:r w:rsidRPr="003547B6">
        <w:rPr>
          <w:spacing w:val="-8"/>
          <w:lang w:val="en-US"/>
        </w:rPr>
        <w:t xml:space="preserve"> </w:t>
      </w:r>
      <w:proofErr w:type="spellStart"/>
      <w:r w:rsidRPr="003547B6">
        <w:rPr>
          <w:lang w:val="en-US"/>
        </w:rPr>
        <w:t>Qazaqstan</w:t>
      </w:r>
      <w:proofErr w:type="spellEnd"/>
      <w:r w:rsidRPr="003547B6">
        <w:rPr>
          <w:spacing w:val="-10"/>
          <w:lang w:val="en-US"/>
        </w:rPr>
        <w:t xml:space="preserve"> </w:t>
      </w:r>
      <w:proofErr w:type="spellStart"/>
      <w:r w:rsidRPr="003547B6">
        <w:rPr>
          <w:lang w:val="en-US"/>
        </w:rPr>
        <w:t>Respublikasy</w:t>
      </w:r>
      <w:proofErr w:type="spellEnd"/>
      <w:r w:rsidRPr="003547B6">
        <w:rPr>
          <w:lang w:val="en-US"/>
        </w:rPr>
        <w:t>,</w:t>
      </w:r>
      <w:r w:rsidRPr="003547B6">
        <w:rPr>
          <w:spacing w:val="-40"/>
          <w:lang w:val="en-US"/>
        </w:rPr>
        <w:t xml:space="preserve"> </w:t>
      </w:r>
      <w:r w:rsidRPr="003547B6">
        <w:rPr>
          <w:lang w:val="en-US"/>
        </w:rPr>
        <w:t>Astana</w:t>
      </w:r>
      <w:r w:rsidRPr="003547B6">
        <w:rPr>
          <w:spacing w:val="-3"/>
          <w:lang w:val="en-US"/>
        </w:rPr>
        <w:t xml:space="preserve"> </w:t>
      </w:r>
      <w:proofErr w:type="spellStart"/>
      <w:r w:rsidRPr="003547B6">
        <w:rPr>
          <w:lang w:val="en-US"/>
        </w:rPr>
        <w:t>qalasy</w:t>
      </w:r>
      <w:proofErr w:type="spellEnd"/>
      <w:r w:rsidRPr="003547B6">
        <w:rPr>
          <w:lang w:val="en-US"/>
        </w:rPr>
        <w:t>,</w:t>
      </w:r>
    </w:p>
    <w:p w14:paraId="4D54E8B2" w14:textId="77777777" w:rsidR="00353AE1" w:rsidRPr="003547B6" w:rsidRDefault="003547B6">
      <w:pPr>
        <w:pStyle w:val="a3"/>
        <w:spacing w:before="104" w:line="168" w:lineRule="exact"/>
        <w:ind w:left="734"/>
        <w:rPr>
          <w:lang w:val="en-US"/>
        </w:rPr>
      </w:pPr>
      <w:r w:rsidRPr="003547B6">
        <w:rPr>
          <w:lang w:val="en-US"/>
        </w:rPr>
        <w:br w:type="column"/>
      </w:r>
      <w:r w:rsidRPr="003547B6">
        <w:rPr>
          <w:lang w:val="en-US"/>
        </w:rPr>
        <w:t>+7</w:t>
      </w:r>
      <w:r w:rsidRPr="003547B6">
        <w:rPr>
          <w:spacing w:val="-6"/>
          <w:lang w:val="en-US"/>
        </w:rPr>
        <w:t xml:space="preserve"> </w:t>
      </w:r>
      <w:r w:rsidRPr="003547B6">
        <w:rPr>
          <w:lang w:val="en-US"/>
        </w:rPr>
        <w:t>7171</w:t>
      </w:r>
      <w:r w:rsidRPr="003547B6">
        <w:rPr>
          <w:spacing w:val="-5"/>
          <w:lang w:val="en-US"/>
        </w:rPr>
        <w:t xml:space="preserve"> </w:t>
      </w:r>
      <w:r w:rsidRPr="003547B6">
        <w:rPr>
          <w:lang w:val="en-US"/>
        </w:rPr>
        <w:t>22</w:t>
      </w:r>
      <w:r w:rsidRPr="003547B6">
        <w:rPr>
          <w:spacing w:val="-5"/>
          <w:lang w:val="en-US"/>
        </w:rPr>
        <w:t xml:space="preserve"> </w:t>
      </w:r>
      <w:r w:rsidRPr="003547B6">
        <w:rPr>
          <w:lang w:val="en-US"/>
        </w:rPr>
        <w:t>84</w:t>
      </w:r>
      <w:r w:rsidRPr="003547B6">
        <w:rPr>
          <w:spacing w:val="-5"/>
          <w:lang w:val="en-US"/>
        </w:rPr>
        <w:t xml:space="preserve"> </w:t>
      </w:r>
      <w:r w:rsidRPr="003547B6">
        <w:rPr>
          <w:lang w:val="en-US"/>
        </w:rPr>
        <w:t>11</w:t>
      </w:r>
    </w:p>
    <w:p w14:paraId="4D6FE2CF" w14:textId="77777777" w:rsidR="00353AE1" w:rsidRPr="003547B6" w:rsidRDefault="003547B6">
      <w:pPr>
        <w:pStyle w:val="a3"/>
        <w:spacing w:line="168" w:lineRule="exact"/>
        <w:ind w:left="734"/>
        <w:rPr>
          <w:lang w:val="en-US"/>
        </w:rPr>
      </w:pPr>
      <w:hyperlink r:id="rId35">
        <w:r w:rsidRPr="003547B6">
          <w:rPr>
            <w:lang w:val="en-US"/>
          </w:rPr>
          <w:t>info@tarlan-int.kz</w:t>
        </w:r>
      </w:hyperlink>
    </w:p>
    <w:p w14:paraId="585CF97D" w14:textId="77777777" w:rsidR="00353AE1" w:rsidRPr="003547B6" w:rsidRDefault="003547B6">
      <w:pPr>
        <w:pStyle w:val="a3"/>
        <w:spacing w:before="104"/>
        <w:ind w:left="971"/>
        <w:rPr>
          <w:lang w:val="en-US"/>
        </w:rPr>
      </w:pPr>
      <w:r w:rsidRPr="003547B6">
        <w:rPr>
          <w:lang w:val="en-US"/>
        </w:rPr>
        <w:br w:type="column"/>
      </w:r>
      <w:r w:rsidRPr="003547B6">
        <w:rPr>
          <w:lang w:val="en-US"/>
        </w:rPr>
        <w:t>«</w:t>
      </w:r>
      <w:proofErr w:type="spellStart"/>
      <w:r w:rsidRPr="003547B6">
        <w:rPr>
          <w:lang w:val="en-US"/>
        </w:rPr>
        <w:t>Qazaqstan</w:t>
      </w:r>
      <w:proofErr w:type="spellEnd"/>
      <w:r w:rsidRPr="003547B6">
        <w:rPr>
          <w:lang w:val="en-US"/>
        </w:rPr>
        <w:t xml:space="preserve"> </w:t>
      </w:r>
      <w:proofErr w:type="spellStart"/>
      <w:r w:rsidRPr="003547B6">
        <w:rPr>
          <w:lang w:val="en-US"/>
        </w:rPr>
        <w:t>Halyq</w:t>
      </w:r>
      <w:proofErr w:type="spellEnd"/>
      <w:r w:rsidRPr="003547B6">
        <w:rPr>
          <w:lang w:val="en-US"/>
        </w:rPr>
        <w:t xml:space="preserve"> </w:t>
      </w:r>
      <w:proofErr w:type="spellStart"/>
      <w:r w:rsidRPr="003547B6">
        <w:rPr>
          <w:lang w:val="en-US"/>
        </w:rPr>
        <w:t>Bankı</w:t>
      </w:r>
      <w:proofErr w:type="spellEnd"/>
      <w:r w:rsidRPr="003547B6">
        <w:rPr>
          <w:lang w:val="en-US"/>
        </w:rPr>
        <w:t>» AQ</w:t>
      </w:r>
      <w:r w:rsidRPr="003547B6">
        <w:rPr>
          <w:spacing w:val="1"/>
          <w:lang w:val="en-US"/>
        </w:rPr>
        <w:t xml:space="preserve"> </w:t>
      </w:r>
      <w:r w:rsidRPr="003547B6">
        <w:rPr>
          <w:lang w:val="en-US"/>
        </w:rPr>
        <w:t>IIK:</w:t>
      </w:r>
      <w:r w:rsidRPr="003547B6">
        <w:rPr>
          <w:spacing w:val="30"/>
          <w:lang w:val="en-US"/>
        </w:rPr>
        <w:t xml:space="preserve"> </w:t>
      </w:r>
      <w:r w:rsidRPr="003547B6">
        <w:rPr>
          <w:lang w:val="en-US"/>
        </w:rPr>
        <w:t>KZ326018871000490141</w:t>
      </w:r>
    </w:p>
    <w:sectPr w:rsidR="00353AE1" w:rsidRPr="003547B6">
      <w:type w:val="continuous"/>
      <w:pgSz w:w="11910" w:h="16840"/>
      <w:pgMar w:top="0" w:right="440" w:bottom="600" w:left="880" w:header="720" w:footer="720" w:gutter="0"/>
      <w:cols w:num="4" w:space="720" w:equalWidth="0">
        <w:col w:w="2972" w:space="40"/>
        <w:col w:w="2696" w:space="39"/>
        <w:col w:w="1851" w:space="39"/>
        <w:col w:w="29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E093" w14:textId="77777777" w:rsidR="003547B6" w:rsidRDefault="003547B6">
      <w:r>
        <w:separator/>
      </w:r>
    </w:p>
  </w:endnote>
  <w:endnote w:type="continuationSeparator" w:id="0">
    <w:p w14:paraId="248A4C87" w14:textId="77777777" w:rsidR="003547B6" w:rsidRDefault="0035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C1DC" w14:textId="77777777" w:rsidR="00353AE1" w:rsidRDefault="003547B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8496" behindDoc="1" locked="0" layoutInCell="1" allowOverlap="1" wp14:anchorId="22D05F64" wp14:editId="2EE8423E">
          <wp:simplePos x="0" y="0"/>
          <wp:positionH relativeFrom="page">
            <wp:posOffset>4538434</wp:posOffset>
          </wp:positionH>
          <wp:positionV relativeFrom="page">
            <wp:posOffset>10261015</wp:posOffset>
          </wp:positionV>
          <wp:extent cx="89991" cy="900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91" cy="90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41FFDE">
        <v:group id="_x0000_s2060" style="position:absolute;margin-left:58.05pt;margin-top:786.65pt;width:26.6pt;height:26.05pt;z-index:-15977472;mso-position-horizontal-relative:page;mso-position-vertical-relative:page" coordorigin="1161,15733" coordsize="532,521">
          <v:shape id="_x0000_s2063" style="position:absolute;left:1161;top:15732;width:532;height:521" coordorigin="1161,15733" coordsize="532,521" o:spt="100" adj="0,,0" path="m1380,15733r-167,l1213,15838r-52,l1161,15949r52,l1213,16091r,51l1214,16151r2,11l1220,16174r3,7l1226,16188r8,13l1240,16207r7,7l1252,16220r7,5l1267,16231r7,4l1281,16239r6,3l1300,16247r12,3l1323,16253r8,l1336,16254r80,l1427,16253r13,-2l1455,16248r9,-2l1486,16236r,-101l1428,16135r-6,-1l1417,16133r-11,-4l1402,16127r-4,-3l1394,16121r-3,-3l1387,16112r-1,-5l1383,16097r,-6l1381,15950r311,l1526,15835r-146,l1380,15733xm1692,15950r-164,l1528,16254r165,l1693,15951r-1,-1xm1486,16122r-6,3l1474,16128r-7,2l1460,16132r-7,2l1446,16134r-6,1l1486,16135r,-13xe" fillcolor="#5f2260" stroked="f">
            <v:stroke joinstyle="round"/>
            <v:formulas/>
            <v:path arrowok="t" o:connecttype="segments"/>
          </v:shape>
          <v:shape id="_x0000_s2062" style="position:absolute;left:1528;top:15732;width:165;height:521" coordorigin="1528,15733" coordsize="165,521" o:spt="100" adj="0,,0" path="m1693,15951r-165,-1l1528,16254r165,l1693,15951xm1693,15733r-165,l1693,15842r,-109xe" fillcolor="#693066" stroked="f">
            <v:stroke joinstyle="round"/>
            <v:formulas/>
            <v:path arrowok="t" o:connecttype="segments"/>
          </v:shape>
          <v:shape id="_x0000_s2061" style="position:absolute;left:1528;top:15950;width:165;height:114" coordorigin="1528,15950" coordsize="165,114" path="m1528,15950r165,114l1693,15951r-165,-1xe" fillcolor="#2f282e" stroked="f">
            <v:path arrowok="t"/>
          </v:shape>
          <w10:wrap anchorx="page" anchory="page"/>
        </v:group>
      </w:pict>
    </w:r>
    <w:r>
      <w:pict w14:anchorId="4201BC18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24.95pt;margin-top:806.1pt;width:125.35pt;height:10.45pt;z-index:-15976960;mso-position-horizontal-relative:page;mso-position-vertical-relative:page" filled="f" stroked="f">
          <v:textbox inset="0,0,0,0">
            <w:txbxContent>
              <w:p w14:paraId="7CAF315A" w14:textId="77777777" w:rsidR="00353AE1" w:rsidRPr="003547B6" w:rsidRDefault="003547B6">
                <w:pPr>
                  <w:pStyle w:val="a3"/>
                  <w:spacing w:before="19"/>
                  <w:ind w:left="20"/>
                  <w:rPr>
                    <w:lang w:val="en-US"/>
                  </w:rPr>
                </w:pPr>
                <w:r w:rsidRPr="003547B6">
                  <w:rPr>
                    <w:lang w:val="en-US"/>
                  </w:rPr>
                  <w:t>Kerei</w:t>
                </w:r>
                <w:r w:rsidRPr="003547B6">
                  <w:rPr>
                    <w:spacing w:val="-2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jäne Jänıbek</w:t>
                </w:r>
                <w:r w:rsidRPr="003547B6">
                  <w:rPr>
                    <w:spacing w:val="-5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handar</w:t>
                </w:r>
                <w:r w:rsidRPr="003547B6">
                  <w:rPr>
                    <w:spacing w:val="-5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k-sı,</w:t>
                </w:r>
                <w:r w:rsidRPr="003547B6">
                  <w:rPr>
                    <w:spacing w:val="-2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5,</w:t>
                </w:r>
                <w:r w:rsidRPr="003547B6">
                  <w:rPr>
                    <w:spacing w:val="-1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of.</w:t>
                </w:r>
                <w:r w:rsidRPr="003547B6">
                  <w:rPr>
                    <w:spacing w:val="-2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 w14:anchorId="5799B364">
        <v:shape id="_x0000_s2058" type="#_x0000_t202" style="position:absolute;margin-left:367.05pt;margin-top:806.35pt;width:38.7pt;height:10.45pt;z-index:-15976448;mso-position-horizontal-relative:page;mso-position-vertical-relative:page" filled="f" stroked="f">
          <v:textbox inset="0,0,0,0">
            <w:txbxContent>
              <w:p w14:paraId="2A7B7623" w14:textId="77777777" w:rsidR="00353AE1" w:rsidRDefault="003547B6">
                <w:pPr>
                  <w:pStyle w:val="a3"/>
                  <w:spacing w:before="19"/>
                  <w:ind w:left="20"/>
                </w:pPr>
                <w:r>
                  <w:t>tarlan-int.kz</w:t>
                </w:r>
              </w:p>
            </w:txbxContent>
          </v:textbox>
          <w10:wrap anchorx="page" anchory="page"/>
        </v:shape>
      </w:pict>
    </w:r>
    <w:r>
      <w:pict w14:anchorId="3E83F8E4">
        <v:shape id="_x0000_s2057" type="#_x0000_t202" style="position:absolute;margin-left:473.45pt;margin-top:806.35pt;width:51.65pt;height:10.45pt;z-index:-15975936;mso-position-horizontal-relative:page;mso-position-vertical-relative:page" filled="f" stroked="f">
          <v:textbox inset="0,0,0,0">
            <w:txbxContent>
              <w:p w14:paraId="270B4888" w14:textId="77777777" w:rsidR="00353AE1" w:rsidRDefault="003547B6">
                <w:pPr>
                  <w:pStyle w:val="a3"/>
                  <w:spacing w:before="19"/>
                  <w:ind w:left="20"/>
                </w:pPr>
                <w:r>
                  <w:t>BSK:</w:t>
                </w:r>
                <w:r>
                  <w:rPr>
                    <w:spacing w:val="-7"/>
                  </w:rPr>
                  <w:t xml:space="preserve"> </w:t>
                </w:r>
                <w:r>
                  <w:t>HSBKKZKX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12866" w14:textId="77777777" w:rsidR="00353AE1" w:rsidRDefault="003547B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1056" behindDoc="1" locked="0" layoutInCell="1" allowOverlap="1" wp14:anchorId="67F01C71" wp14:editId="017FFE2F">
          <wp:simplePos x="0" y="0"/>
          <wp:positionH relativeFrom="page">
            <wp:posOffset>4538434</wp:posOffset>
          </wp:positionH>
          <wp:positionV relativeFrom="page">
            <wp:posOffset>10261015</wp:posOffset>
          </wp:positionV>
          <wp:extent cx="89991" cy="90043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91" cy="90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471077">
        <v:group id="_x0000_s2053" style="position:absolute;margin-left:58.05pt;margin-top:786.65pt;width:26.6pt;height:26.05pt;z-index:-15974912;mso-position-horizontal-relative:page;mso-position-vertical-relative:page" coordorigin="1161,15733" coordsize="532,521">
          <v:shape id="_x0000_s2056" style="position:absolute;left:1161;top:15732;width:532;height:521" coordorigin="1161,15733" coordsize="532,521" o:spt="100" adj="0,,0" path="m1380,15733r-167,l1213,15838r-52,l1161,15949r52,l1213,16091r,51l1214,16151r2,11l1220,16174r3,7l1226,16188r8,13l1240,16207r7,7l1252,16220r7,5l1267,16231r7,4l1281,16239r6,3l1300,16247r12,3l1323,16253r8,l1336,16254r80,l1427,16253r13,-2l1455,16248r9,-2l1486,16236r,-101l1428,16135r-6,-1l1417,16133r-11,-4l1402,16127r-4,-3l1394,16121r-3,-3l1387,16112r-1,-5l1383,16097r,-6l1381,15950r311,l1526,15835r-146,l1380,15733xm1692,15950r-164,l1528,16254r165,l1693,15951r-1,-1xm1486,16122r-6,3l1474,16128r-7,2l1460,16132r-7,2l1446,16134r-6,1l1486,16135r,-13xe" fillcolor="#5f2260" stroked="f">
            <v:stroke joinstyle="round"/>
            <v:formulas/>
            <v:path arrowok="t" o:connecttype="segments"/>
          </v:shape>
          <v:shape id="_x0000_s2055" style="position:absolute;left:1528;top:15732;width:165;height:521" coordorigin="1528,15733" coordsize="165,521" o:spt="100" adj="0,,0" path="m1693,15951r-165,-1l1528,16254r165,l1693,15951xm1693,15733r-165,l1693,15842r,-109xe" fillcolor="#693066" stroked="f">
            <v:stroke joinstyle="round"/>
            <v:formulas/>
            <v:path arrowok="t" o:connecttype="segments"/>
          </v:shape>
          <v:shape id="_x0000_s2054" style="position:absolute;left:1528;top:15950;width:165;height:114" coordorigin="1528,15950" coordsize="165,114" path="m1528,15950r165,114l1693,15951r-165,-1xe" fillcolor="#2f282e" stroked="f">
            <v:path arrowok="t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342080" behindDoc="1" locked="0" layoutInCell="1" allowOverlap="1" wp14:anchorId="0F4F7256" wp14:editId="75E208B2">
          <wp:simplePos x="0" y="0"/>
          <wp:positionH relativeFrom="page">
            <wp:posOffset>4532629</wp:posOffset>
          </wp:positionH>
          <wp:positionV relativeFrom="page">
            <wp:posOffset>10159923</wp:posOffset>
          </wp:positionV>
          <wp:extent cx="101600" cy="71754"/>
          <wp:effectExtent l="0" t="0" r="0" b="0"/>
          <wp:wrapNone/>
          <wp:docPr id="2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600" cy="71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2592" behindDoc="1" locked="0" layoutInCell="1" allowOverlap="1" wp14:anchorId="7B7486BD" wp14:editId="406202D0">
          <wp:simplePos x="0" y="0"/>
          <wp:positionH relativeFrom="page">
            <wp:posOffset>2734310</wp:posOffset>
          </wp:positionH>
          <wp:positionV relativeFrom="page">
            <wp:posOffset>10044988</wp:posOffset>
          </wp:positionV>
          <wp:extent cx="114300" cy="90804"/>
          <wp:effectExtent l="0" t="0" r="0" b="0"/>
          <wp:wrapNone/>
          <wp:docPr id="23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90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3104" behindDoc="1" locked="0" layoutInCell="1" allowOverlap="1" wp14:anchorId="0B12ACAC" wp14:editId="6677046B">
          <wp:simplePos x="0" y="0"/>
          <wp:positionH relativeFrom="page">
            <wp:posOffset>5900420</wp:posOffset>
          </wp:positionH>
          <wp:positionV relativeFrom="page">
            <wp:posOffset>10064038</wp:posOffset>
          </wp:positionV>
          <wp:extent cx="98425" cy="66039"/>
          <wp:effectExtent l="0" t="0" r="0" b="0"/>
          <wp:wrapNone/>
          <wp:docPr id="25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8425" cy="66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3616" behindDoc="1" locked="0" layoutInCell="1" allowOverlap="1" wp14:anchorId="7EF17713" wp14:editId="10721DEC">
          <wp:simplePos x="0" y="0"/>
          <wp:positionH relativeFrom="page">
            <wp:posOffset>4530725</wp:posOffset>
          </wp:positionH>
          <wp:positionV relativeFrom="page">
            <wp:posOffset>10042448</wp:posOffset>
          </wp:positionV>
          <wp:extent cx="105410" cy="86360"/>
          <wp:effectExtent l="0" t="0" r="0" b="0"/>
          <wp:wrapNone/>
          <wp:docPr id="27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5410" cy="8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F2B0B1">
        <v:shape id="_x0000_s2052" style="position:absolute;margin-left:59.05pt;margin-top:778.65pt;width:522.5pt;height:1.75pt;z-index:-15972352;mso-position-horizontal-relative:page;mso-position-vertical-relative:page" coordorigin="1181,15573" coordsize="10450,35" o:spt="100" adj="0,,0" path="m11266,15573r-10085,l1181,15607r9911,l11266,15573xm11631,15573r-233,l11234,15607r397,l11631,15573xe" fillcolor="#5f2260" stroked="f">
          <v:stroke joinstyle="round"/>
          <v:formulas/>
          <v:path arrowok="t" o:connecttype="segments"/>
          <w10:wrap anchorx="page" anchory="page"/>
        </v:shape>
      </w:pict>
    </w:r>
    <w:r>
      <w:pict w14:anchorId="6D71347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4.95pt;margin-top:806.1pt;width:125.35pt;height:10.45pt;z-index:-15971840;mso-position-horizontal-relative:page;mso-position-vertical-relative:page" filled="f" stroked="f">
          <v:textbox inset="0,0,0,0">
            <w:txbxContent>
              <w:p w14:paraId="18729F1F" w14:textId="77777777" w:rsidR="00353AE1" w:rsidRPr="003547B6" w:rsidRDefault="003547B6">
                <w:pPr>
                  <w:pStyle w:val="a3"/>
                  <w:spacing w:before="19"/>
                  <w:ind w:left="20"/>
                  <w:rPr>
                    <w:lang w:val="en-US"/>
                  </w:rPr>
                </w:pPr>
                <w:r w:rsidRPr="003547B6">
                  <w:rPr>
                    <w:lang w:val="en-US"/>
                  </w:rPr>
                  <w:t>Kerei</w:t>
                </w:r>
                <w:r w:rsidRPr="003547B6">
                  <w:rPr>
                    <w:spacing w:val="-2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jäne Jänıbek</w:t>
                </w:r>
                <w:r w:rsidRPr="003547B6">
                  <w:rPr>
                    <w:spacing w:val="-5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handar</w:t>
                </w:r>
                <w:r w:rsidRPr="003547B6">
                  <w:rPr>
                    <w:spacing w:val="-5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k-sı,</w:t>
                </w:r>
                <w:r w:rsidRPr="003547B6">
                  <w:rPr>
                    <w:spacing w:val="-2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5,</w:t>
                </w:r>
                <w:r w:rsidRPr="003547B6">
                  <w:rPr>
                    <w:spacing w:val="-1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of.</w:t>
                </w:r>
                <w:r w:rsidRPr="003547B6">
                  <w:rPr>
                    <w:spacing w:val="-2"/>
                    <w:lang w:val="en-US"/>
                  </w:rPr>
                  <w:t xml:space="preserve"> </w:t>
                </w:r>
                <w:r w:rsidRPr="003547B6">
                  <w:rPr>
                    <w:lang w:val="en-US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 w14:anchorId="2AF79679">
        <v:shape id="_x0000_s2050" type="#_x0000_t202" style="position:absolute;margin-left:367.05pt;margin-top:806.35pt;width:38.7pt;height:10.45pt;z-index:-15971328;mso-position-horizontal-relative:page;mso-position-vertical-relative:page" filled="f" stroked="f">
          <v:textbox inset="0,0,0,0">
            <w:txbxContent>
              <w:p w14:paraId="7968CAFB" w14:textId="77777777" w:rsidR="00353AE1" w:rsidRDefault="003547B6">
                <w:pPr>
                  <w:pStyle w:val="a3"/>
                  <w:spacing w:before="19"/>
                  <w:ind w:left="20"/>
                </w:pPr>
                <w:r>
                  <w:t>tarlan-int.kz</w:t>
                </w:r>
              </w:p>
            </w:txbxContent>
          </v:textbox>
          <w10:wrap anchorx="page" anchory="page"/>
        </v:shape>
      </w:pict>
    </w:r>
    <w:r>
      <w:pict w14:anchorId="77546B8E">
        <v:shape id="_x0000_s2049" type="#_x0000_t202" style="position:absolute;margin-left:473.45pt;margin-top:806.35pt;width:51.65pt;height:10.45pt;z-index:-15970816;mso-position-horizontal-relative:page;mso-position-vertical-relative:page" filled="f" stroked="f">
          <v:textbox inset="0,0,0,0">
            <w:txbxContent>
              <w:p w14:paraId="632D3C04" w14:textId="77777777" w:rsidR="00353AE1" w:rsidRDefault="003547B6">
                <w:pPr>
                  <w:pStyle w:val="a3"/>
                  <w:spacing w:before="19"/>
                  <w:ind w:left="20"/>
                </w:pPr>
                <w:r>
                  <w:t>BSK:</w:t>
                </w:r>
                <w:r>
                  <w:rPr>
                    <w:spacing w:val="-7"/>
                  </w:rPr>
                  <w:t xml:space="preserve"> </w:t>
                </w:r>
                <w:r>
                  <w:t>HSBKKZKX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8707A" w14:textId="77777777" w:rsidR="003547B6" w:rsidRDefault="003547B6">
      <w:r>
        <w:separator/>
      </w:r>
    </w:p>
  </w:footnote>
  <w:footnote w:type="continuationSeparator" w:id="0">
    <w:p w14:paraId="0000BF05" w14:textId="77777777" w:rsidR="003547B6" w:rsidRDefault="0035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10D1"/>
    <w:multiLevelType w:val="hybridMultilevel"/>
    <w:tmpl w:val="8B3887D0"/>
    <w:lvl w:ilvl="0" w:tplc="AA727418">
      <w:start w:val="1"/>
      <w:numFmt w:val="decimal"/>
      <w:lvlText w:val="%1)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4037BC">
      <w:numFmt w:val="bullet"/>
      <w:lvlText w:val="•"/>
      <w:lvlJc w:val="left"/>
      <w:pPr>
        <w:ind w:left="841" w:hanging="240"/>
      </w:pPr>
      <w:rPr>
        <w:rFonts w:hint="default"/>
        <w:lang w:val="ru-RU" w:eastAsia="en-US" w:bidi="ar-SA"/>
      </w:rPr>
    </w:lvl>
    <w:lvl w:ilvl="2" w:tplc="A5E01522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3" w:tplc="30463E66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4" w:tplc="2F60BC7C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5" w:tplc="576A0AFE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6" w:tplc="FA5EA0B2">
      <w:numFmt w:val="bullet"/>
      <w:lvlText w:val="•"/>
      <w:lvlJc w:val="left"/>
      <w:pPr>
        <w:ind w:left="4449" w:hanging="240"/>
      </w:pPr>
      <w:rPr>
        <w:rFonts w:hint="default"/>
        <w:lang w:val="ru-RU" w:eastAsia="en-US" w:bidi="ar-SA"/>
      </w:rPr>
    </w:lvl>
    <w:lvl w:ilvl="7" w:tplc="56162370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8" w:tplc="E6BA0D94">
      <w:numFmt w:val="bullet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</w:abstractNum>
  <w:num w:numId="1" w16cid:durableId="147628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AE1"/>
    <w:rsid w:val="00353AE1"/>
    <w:rsid w:val="003547B6"/>
    <w:rsid w:val="008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D9E548"/>
  <w15:docId w15:val="{02900723-1C1D-4A9E-B559-8A121E0B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13"/>
      <w:ind w:left="1064" w:right="-11"/>
      <w:outlineLvl w:val="0"/>
    </w:pPr>
    <w:rPr>
      <w:rFonts w:ascii="Tahoma" w:eastAsia="Tahoma" w:hAnsi="Tahoma" w:cs="Tahoma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Title"/>
    <w:basedOn w:val="a"/>
    <w:uiPriority w:val="10"/>
    <w:qFormat/>
    <w:pPr>
      <w:spacing w:before="90"/>
      <w:ind w:left="1279" w:right="1286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y.zhekeyeva@tarlan-int.kz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info@tarlan-int.kz" TargetMode="External"/><Relationship Id="rId32" Type="http://schemas.openxmlformats.org/officeDocument/2006/relationships/image" Target="media/image23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.baykenov@tarlan-int.kz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hyperlink" Target="mailto:info@tarlan-int.k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25.png"/><Relationship Id="rId1" Type="http://schemas.openxmlformats.org/officeDocument/2006/relationships/image" Target="media/image11.png"/><Relationship Id="rId5" Type="http://schemas.openxmlformats.org/officeDocument/2006/relationships/image" Target="media/image26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Aiym Kaldybay</cp:lastModifiedBy>
  <cp:revision>2</cp:revision>
  <dcterms:created xsi:type="dcterms:W3CDTF">2024-06-07T10:38:00Z</dcterms:created>
  <dcterms:modified xsi:type="dcterms:W3CDTF">2024-06-07T10:39:00Z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